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656B0">
      <w:pPr>
        <w:pStyle w:val="2"/>
        <w:ind w:left="1944" w:hanging="1541"/>
        <w:rPr>
          <w:rFonts w:hint="eastAsia"/>
        </w:rPr>
      </w:pPr>
      <w:r>
        <w:t>温州医科大学眼视光学院（生物医学工程学院）教学组织管理办法</w:t>
      </w:r>
      <w:r>
        <w:rPr>
          <w:rFonts w:ascii="Times New Roman" w:hAnsi="Times New Roman" w:eastAsia="Times New Roman" w:cs="Times New Roman"/>
        </w:rPr>
        <w:t xml:space="preserve"> </w:t>
      </w:r>
    </w:p>
    <w:p w14:paraId="04284B93">
      <w:pPr>
        <w:spacing w:after="160" w:line="259" w:lineRule="auto"/>
        <w:ind w:left="641" w:right="0" w:firstLine="0"/>
        <w:rPr>
          <w:rFonts w:hint="eastAsia"/>
        </w:rPr>
      </w:pPr>
      <w:r>
        <w:rPr>
          <w:rFonts w:ascii="Times New Roman" w:hAnsi="Times New Roman" w:eastAsia="Times New Roman" w:cs="Times New Roman"/>
        </w:rPr>
        <w:t xml:space="preserve"> </w:t>
      </w:r>
    </w:p>
    <w:p w14:paraId="18E7EB45">
      <w:pPr>
        <w:ind w:left="-15" w:right="0"/>
        <w:rPr>
          <w:rFonts w:hint="eastAsia"/>
        </w:rPr>
      </w:pPr>
      <w:r>
        <w:t>为进一步落实立德树人的根本任务，完善学院基层教学组织建设，发挥基层教学组织在一流专业建设、一流课程建设、教学改革创新、教师团队建设和教学能力提升中的重要作用，根据中共中央、国务院印发的《深化新时代教育评价改革总体方案》</w:t>
      </w:r>
      <w:r>
        <w:rPr>
          <w:rFonts w:hint="eastAsia"/>
        </w:rPr>
        <w:t>、</w:t>
      </w:r>
      <w:r>
        <w:t>《国务院办公厅关于加快医学教育创新发展的指导意见》</w:t>
      </w:r>
      <w:r>
        <w:rPr>
          <w:rFonts w:hint="eastAsia"/>
        </w:rPr>
        <w:t>（国办发〔2020〕34号）、</w:t>
      </w:r>
      <w:r>
        <w:t>《教育部关于深化本科教育教学改革全面提高人才培养质量的意见》</w:t>
      </w:r>
      <w:r>
        <w:rPr>
          <w:rFonts w:hint="eastAsia"/>
        </w:rPr>
        <w:t>（教高〔2019〕6号）、</w:t>
      </w:r>
      <w:ins w:id="0" w:author="单苑丽" w:date="2026-03-13T12:26:53Z">
        <w:r>
          <w:rPr>
            <w:rFonts w:ascii="仿宋_GB2312" w:hAnsi="仿宋_GB2312" w:eastAsia="仿宋_GB2312" w:cs="仿宋_GB2312"/>
            <w:sz w:val="32"/>
            <w:szCs w:val="24"/>
            <w:rPrChange w:id="1" w:author="单苑丽" w:date="2026-03-13T12:26:57Z">
              <w:rPr>
                <w:rFonts w:ascii="宋体" w:hAnsi="宋体" w:eastAsia="宋体" w:cs="宋体"/>
                <w:sz w:val="24"/>
                <w:szCs w:val="24"/>
              </w:rPr>
            </w:rPrChange>
          </w:rPr>
          <w:t>省教育厅</w:t>
        </w:r>
      </w:ins>
      <w:ins w:id="2" w:author="单苑丽" w:date="2026-03-13T12:25:35Z">
        <w:r>
          <w:rPr>
            <w:rFonts w:ascii="仿宋_GB2312" w:hAnsi="仿宋_GB2312" w:eastAsia="仿宋_GB2312" w:cs="仿宋_GB2312"/>
            <w:sz w:val="32"/>
            <w:szCs w:val="24"/>
            <w:rPrChange w:id="3" w:author="单苑丽" w:date="2026-03-13T12:25:40Z">
              <w:rPr>
                <w:rFonts w:ascii="宋体" w:hAnsi="宋体" w:eastAsia="宋体" w:cs="宋体"/>
                <w:sz w:val="24"/>
                <w:szCs w:val="24"/>
              </w:rPr>
            </w:rPrChange>
          </w:rPr>
          <w:t>《关于进一步加强和改进高等学校教育教学工作的若干意见》</w:t>
        </w:r>
      </w:ins>
      <w:ins w:id="4" w:author="单苑丽" w:date="2026-03-13T12:26:25Z">
        <w:r>
          <w:rPr>
            <w:rFonts w:hint="eastAsia" w:cs="仿宋_GB2312"/>
            <w:sz w:val="32"/>
            <w:szCs w:val="24"/>
            <w:lang w:eastAsia="zh-CN"/>
          </w:rPr>
          <w:t>（</w:t>
        </w:r>
      </w:ins>
      <w:ins w:id="5" w:author="单苑丽" w:date="2026-03-13T12:26:21Z">
        <w:r>
          <w:rPr>
            <w:rFonts w:ascii="仿宋_GB2312" w:hAnsi="仿宋_GB2312" w:eastAsia="仿宋_GB2312" w:cs="仿宋_GB2312"/>
            <w:b w:val="0"/>
            <w:bCs w:val="0"/>
            <w:color w:val="000000"/>
            <w:sz w:val="32"/>
            <w:szCs w:val="24"/>
          </w:rPr>
          <w:t>浙教高教〔2024〕58 号</w:t>
        </w:r>
      </w:ins>
      <w:ins w:id="6" w:author="单苑丽" w:date="2026-03-13T12:26:28Z">
        <w:r>
          <w:rPr>
            <w:rFonts w:hint="eastAsia" w:cs="仿宋_GB2312"/>
            <w:b w:val="0"/>
            <w:bCs w:val="0"/>
            <w:color w:val="000000"/>
            <w:sz w:val="32"/>
            <w:szCs w:val="24"/>
            <w:lang w:eastAsia="zh-CN"/>
          </w:rPr>
          <w:t>）</w:t>
        </w:r>
      </w:ins>
      <w:ins w:id="7" w:author="单苑丽" w:date="2026-03-13T12:26:31Z">
        <w:r>
          <w:rPr>
            <w:rFonts w:hint="eastAsia" w:cs="仿宋_GB2312"/>
            <w:b w:val="0"/>
            <w:bCs w:val="0"/>
            <w:color w:val="000000"/>
            <w:sz w:val="32"/>
            <w:szCs w:val="24"/>
            <w:lang w:eastAsia="zh-CN"/>
          </w:rPr>
          <w:t>、</w:t>
        </w:r>
      </w:ins>
      <w:r>
        <w:t>《浙江省教育厅关于加强普通本科高校基层教学组织建设的通知》</w:t>
      </w:r>
      <w:r>
        <w:rPr>
          <w:rFonts w:hint="eastAsia"/>
        </w:rPr>
        <w:t>（浙教高教〔2019〕91号）、</w:t>
      </w:r>
      <w:r>
        <w:t>以及《温州医科大学基层教学组织管理办法（试行）》</w:t>
      </w:r>
      <w:r>
        <w:rPr>
          <w:rFonts w:hint="eastAsia"/>
        </w:rPr>
        <w:t>（温医大教〔2020〕117号）</w:t>
      </w:r>
      <w:r>
        <w:t>等文件精神，结合我院实际，特制定本办法。</w:t>
      </w:r>
      <w:r>
        <w:rPr>
          <w:rFonts w:ascii="Times New Roman" w:hAnsi="Times New Roman" w:eastAsia="Times New Roman" w:cs="Times New Roman"/>
        </w:rPr>
        <w:t xml:space="preserve"> </w:t>
      </w:r>
    </w:p>
    <w:p w14:paraId="143977A2">
      <w:pPr>
        <w:pStyle w:val="3"/>
        <w:rPr>
          <w:rFonts w:hint="eastAsia"/>
        </w:rPr>
      </w:pPr>
      <w:r>
        <w:t>第一章</w:t>
      </w:r>
      <w:r>
        <w:rPr>
          <w:rFonts w:ascii="宋体" w:hAnsi="宋体" w:eastAsia="宋体" w:cs="宋体"/>
        </w:rPr>
        <w:t xml:space="preserve"> </w:t>
      </w:r>
      <w:r>
        <w:t>组织结构</w:t>
      </w:r>
      <w:r>
        <w:rPr>
          <w:rFonts w:ascii="Times New Roman" w:hAnsi="Times New Roman" w:eastAsia="Times New Roman" w:cs="Times New Roman"/>
        </w:rPr>
        <w:t xml:space="preserve"> </w:t>
      </w:r>
    </w:p>
    <w:p w14:paraId="7BAF32DA">
      <w:pPr>
        <w:ind w:left="-15" w:right="0"/>
        <w:rPr>
          <w:rFonts w:hint="eastAsia"/>
        </w:rPr>
      </w:pPr>
      <w:r>
        <w:rPr>
          <w:rFonts w:ascii="楷体_GB2312" w:hAnsi="楷体_GB2312" w:eastAsia="楷体_GB2312" w:cs="楷体_GB2312"/>
        </w:rPr>
        <w:t>第一条</w:t>
      </w:r>
      <w:r>
        <w:rPr>
          <w:rFonts w:ascii="Times New Roman" w:hAnsi="Times New Roman" w:eastAsia="Times New Roman" w:cs="Times New Roman"/>
        </w:rPr>
        <w:t xml:space="preserve"> </w:t>
      </w:r>
      <w:r>
        <w:t>学院、医院党政领导班子全面领导教育教学工作，学院设立教育教学委员会，指导教学管理与建设，教育教学</w:t>
      </w:r>
      <w:r>
        <w:rPr>
          <w:rFonts w:hint="eastAsia"/>
        </w:rPr>
        <w:t>部</w:t>
      </w:r>
      <w:r>
        <w:t>是承担教学组织管理工作的主要职能部门。</w:t>
      </w:r>
      <w:r>
        <w:rPr>
          <w:rFonts w:ascii="Times New Roman" w:hAnsi="Times New Roman" w:eastAsia="Times New Roman" w:cs="Times New Roman"/>
        </w:rPr>
        <w:t xml:space="preserve"> </w:t>
      </w:r>
    </w:p>
    <w:p w14:paraId="0B3ECD75">
      <w:pPr>
        <w:ind w:left="-15" w:right="0"/>
        <w:rPr>
          <w:rFonts w:hint="eastAsia"/>
        </w:rPr>
      </w:pPr>
      <w:r>
        <w:rPr>
          <w:rFonts w:ascii="楷体_GB2312" w:hAnsi="楷体_GB2312" w:eastAsia="楷体_GB2312" w:cs="楷体_GB2312"/>
        </w:rPr>
        <w:t>第二条</w:t>
      </w:r>
      <w:r>
        <w:rPr>
          <w:rFonts w:ascii="Times New Roman" w:hAnsi="Times New Roman" w:eastAsia="Times New Roman" w:cs="Times New Roman"/>
        </w:rPr>
        <w:t xml:space="preserve"> </w:t>
      </w:r>
      <w:r>
        <w:t xml:space="preserve">学院开设眼视光、生物医学工程两类专业（表 </w:t>
      </w:r>
      <w:r>
        <w:rPr>
          <w:rFonts w:ascii="Times New Roman" w:hAnsi="Times New Roman" w:eastAsia="Times New Roman" w:cs="Times New Roman"/>
        </w:rPr>
        <w:t>1</w:t>
      </w:r>
      <w:r>
        <w:t>），根据人才培养方案开设相应的课程。</w:t>
      </w:r>
      <w:r>
        <w:rPr>
          <w:rFonts w:ascii="Times New Roman" w:hAnsi="Times New Roman" w:eastAsia="Times New Roman" w:cs="Times New Roman"/>
        </w:rPr>
        <w:t xml:space="preserve"> </w:t>
      </w:r>
    </w:p>
    <w:p w14:paraId="035CC984">
      <w:pPr>
        <w:spacing w:after="160" w:line="259" w:lineRule="auto"/>
        <w:ind w:left="0" w:right="0" w:firstLine="0"/>
        <w:rPr>
          <w:rFonts w:hint="eastAsia"/>
        </w:rPr>
      </w:pPr>
    </w:p>
    <w:p w14:paraId="19AB6F6C">
      <w:pPr>
        <w:spacing w:after="160" w:line="259" w:lineRule="auto"/>
        <w:ind w:left="641" w:right="0" w:firstLine="0"/>
        <w:rPr>
          <w:rFonts w:hint="eastAsia"/>
        </w:rPr>
      </w:pPr>
      <w:r>
        <w:rPr>
          <w:rFonts w:ascii="Times New Roman" w:hAnsi="Times New Roman" w:eastAsia="Times New Roman" w:cs="Times New Roman"/>
        </w:rPr>
        <w:t xml:space="preserve"> </w:t>
      </w:r>
    </w:p>
    <w:p w14:paraId="60DE4AFD">
      <w:pPr>
        <w:spacing w:after="188" w:line="259" w:lineRule="auto"/>
        <w:ind w:left="74" w:right="226" w:hanging="10"/>
        <w:jc w:val="center"/>
        <w:rPr>
          <w:rFonts w:hint="eastAsia"/>
        </w:rPr>
      </w:pPr>
      <w:r>
        <w:rPr>
          <w:rFonts w:ascii="Times New Roman" w:hAnsi="Times New Roman" w:eastAsia="Times New Roman" w:cs="Times New Roman"/>
        </w:rPr>
        <w:t xml:space="preserve"> </w:t>
      </w:r>
      <w:r>
        <w:t xml:space="preserve">表 </w:t>
      </w:r>
      <w:r>
        <w:rPr>
          <w:rFonts w:ascii="Times New Roman" w:hAnsi="Times New Roman" w:eastAsia="Times New Roman" w:cs="Times New Roman"/>
        </w:rPr>
        <w:t xml:space="preserve">1 </w:t>
      </w:r>
      <w:r>
        <w:t>学院开设专业一览表</w:t>
      </w:r>
      <w:r>
        <w:rPr>
          <w:rFonts w:ascii="Times New Roman" w:hAnsi="Times New Roman" w:eastAsia="Times New Roman" w:cs="Times New Roman"/>
        </w:rPr>
        <w:t xml:space="preserve"> </w:t>
      </w:r>
    </w:p>
    <w:tbl>
      <w:tblPr>
        <w:tblStyle w:val="13"/>
        <w:tblW w:w="9141" w:type="dxa"/>
        <w:tblInd w:w="0" w:type="dxa"/>
        <w:tblLayout w:type="autofit"/>
        <w:tblCellMar>
          <w:top w:w="0" w:type="dxa"/>
          <w:left w:w="106" w:type="dxa"/>
          <w:bottom w:w="63" w:type="dxa"/>
          <w:right w:w="0" w:type="dxa"/>
        </w:tblCellMar>
      </w:tblPr>
      <w:tblGrid>
        <w:gridCol w:w="732"/>
        <w:gridCol w:w="2787"/>
        <w:gridCol w:w="1318"/>
        <w:gridCol w:w="1613"/>
        <w:gridCol w:w="1277"/>
        <w:gridCol w:w="1414"/>
      </w:tblGrid>
      <w:tr w14:paraId="14710A79">
        <w:tblPrEx>
          <w:tblCellMar>
            <w:top w:w="0" w:type="dxa"/>
            <w:left w:w="106" w:type="dxa"/>
            <w:bottom w:w="63" w:type="dxa"/>
            <w:right w:w="0" w:type="dxa"/>
          </w:tblCellMar>
        </w:tblPrEx>
        <w:trPr>
          <w:trHeight w:val="1130" w:hRule="atLeast"/>
        </w:trPr>
        <w:tc>
          <w:tcPr>
            <w:tcW w:w="732" w:type="dxa"/>
            <w:tcBorders>
              <w:top w:val="single" w:color="000000" w:sz="4" w:space="0"/>
              <w:left w:val="single" w:color="000000" w:sz="4" w:space="0"/>
              <w:bottom w:val="single" w:color="000000" w:sz="4" w:space="0"/>
              <w:right w:val="single" w:color="000000" w:sz="4" w:space="0"/>
            </w:tcBorders>
            <w:vAlign w:val="center"/>
          </w:tcPr>
          <w:p w14:paraId="4AEFB40F">
            <w:pPr>
              <w:spacing w:after="0" w:line="259" w:lineRule="auto"/>
              <w:ind w:left="2" w:right="0" w:firstLine="0"/>
              <w:jc w:val="center"/>
              <w:rPr>
                <w:rFonts w:hint="eastAsia"/>
              </w:rPr>
            </w:pPr>
            <w:r>
              <w:rPr>
                <w:sz w:val="24"/>
              </w:rPr>
              <w:t>序号</w:t>
            </w:r>
          </w:p>
        </w:tc>
        <w:tc>
          <w:tcPr>
            <w:tcW w:w="2787" w:type="dxa"/>
            <w:tcBorders>
              <w:top w:val="single" w:color="000000" w:sz="4" w:space="0"/>
              <w:left w:val="single" w:color="000000" w:sz="4" w:space="0"/>
              <w:bottom w:val="single" w:color="000000" w:sz="4" w:space="0"/>
              <w:right w:val="single" w:color="000000" w:sz="4" w:space="0"/>
            </w:tcBorders>
            <w:vAlign w:val="center"/>
          </w:tcPr>
          <w:p w14:paraId="68DB8FB8">
            <w:pPr>
              <w:spacing w:after="0" w:line="259" w:lineRule="auto"/>
              <w:ind w:left="2" w:right="0" w:firstLine="0"/>
              <w:jc w:val="center"/>
              <w:rPr>
                <w:rFonts w:hint="eastAsia"/>
              </w:rPr>
            </w:pPr>
            <w:r>
              <w:rPr>
                <w:sz w:val="24"/>
              </w:rPr>
              <w:t>专业名称</w:t>
            </w:r>
          </w:p>
        </w:tc>
        <w:tc>
          <w:tcPr>
            <w:tcW w:w="1318" w:type="dxa"/>
            <w:tcBorders>
              <w:top w:val="single" w:color="000000" w:sz="4" w:space="0"/>
              <w:left w:val="single" w:color="000000" w:sz="4" w:space="0"/>
              <w:bottom w:val="single" w:color="000000" w:sz="4" w:space="0"/>
              <w:right w:val="single" w:color="000000" w:sz="4" w:space="0"/>
            </w:tcBorders>
            <w:vAlign w:val="center"/>
          </w:tcPr>
          <w:p w14:paraId="4A2571BD">
            <w:pPr>
              <w:spacing w:after="0" w:line="259" w:lineRule="auto"/>
              <w:ind w:right="0" w:firstLine="0"/>
              <w:jc w:val="center"/>
              <w:rPr>
                <w:rFonts w:hint="eastAsia"/>
              </w:rPr>
            </w:pPr>
            <w:r>
              <w:rPr>
                <w:sz w:val="24"/>
              </w:rPr>
              <w:t>专业代码</w:t>
            </w:r>
          </w:p>
        </w:tc>
        <w:tc>
          <w:tcPr>
            <w:tcW w:w="1613" w:type="dxa"/>
            <w:tcBorders>
              <w:top w:val="single" w:color="000000" w:sz="4" w:space="0"/>
              <w:left w:val="single" w:color="000000" w:sz="4" w:space="0"/>
              <w:bottom w:val="single" w:color="000000" w:sz="4" w:space="0"/>
              <w:right w:val="single" w:color="000000" w:sz="4" w:space="0"/>
            </w:tcBorders>
            <w:vAlign w:val="center"/>
          </w:tcPr>
          <w:p w14:paraId="19894F15">
            <w:pPr>
              <w:spacing w:after="0" w:line="259" w:lineRule="auto"/>
              <w:ind w:left="2" w:right="0" w:firstLine="0"/>
              <w:jc w:val="center"/>
              <w:rPr>
                <w:rFonts w:hint="eastAsia"/>
              </w:rPr>
            </w:pPr>
            <w:r>
              <w:rPr>
                <w:sz w:val="24"/>
              </w:rPr>
              <w:t>培养层次</w:t>
            </w:r>
          </w:p>
        </w:tc>
        <w:tc>
          <w:tcPr>
            <w:tcW w:w="1277" w:type="dxa"/>
            <w:tcBorders>
              <w:top w:val="single" w:color="000000" w:sz="4" w:space="0"/>
              <w:left w:val="single" w:color="000000" w:sz="4" w:space="0"/>
              <w:bottom w:val="single" w:color="000000" w:sz="4" w:space="0"/>
              <w:right w:val="single" w:color="000000" w:sz="4" w:space="0"/>
            </w:tcBorders>
            <w:vAlign w:val="center"/>
          </w:tcPr>
          <w:p w14:paraId="43AB8FED">
            <w:pPr>
              <w:spacing w:after="285" w:line="259" w:lineRule="auto"/>
              <w:ind w:left="2" w:right="0" w:firstLine="0"/>
              <w:jc w:val="center"/>
              <w:rPr>
                <w:rFonts w:hint="eastAsia"/>
              </w:rPr>
            </w:pPr>
            <w:r>
              <w:rPr>
                <w:sz w:val="24"/>
              </w:rPr>
              <w:t>基本学制</w:t>
            </w:r>
          </w:p>
          <w:p w14:paraId="27BD52E3">
            <w:pPr>
              <w:spacing w:after="0" w:line="259" w:lineRule="auto"/>
              <w:ind w:left="2" w:right="0" w:firstLine="0"/>
              <w:jc w:val="center"/>
              <w:rPr>
                <w:rFonts w:hint="eastAsia"/>
              </w:rPr>
            </w:pPr>
            <w:r>
              <w:rPr>
                <w:sz w:val="24"/>
              </w:rPr>
              <w:t>（年）</w:t>
            </w:r>
          </w:p>
        </w:tc>
        <w:tc>
          <w:tcPr>
            <w:tcW w:w="1414" w:type="dxa"/>
            <w:tcBorders>
              <w:top w:val="single" w:color="000000" w:sz="4" w:space="0"/>
              <w:left w:val="single" w:color="000000" w:sz="4" w:space="0"/>
              <w:bottom w:val="single" w:color="000000" w:sz="4" w:space="0"/>
              <w:right w:val="single" w:color="000000" w:sz="4" w:space="0"/>
            </w:tcBorders>
            <w:vAlign w:val="center"/>
          </w:tcPr>
          <w:p w14:paraId="25219580">
            <w:pPr>
              <w:spacing w:after="0" w:line="259" w:lineRule="auto"/>
              <w:ind w:right="0" w:firstLine="0"/>
              <w:jc w:val="center"/>
              <w:rPr>
                <w:rFonts w:hint="eastAsia"/>
              </w:rPr>
            </w:pPr>
            <w:r>
              <w:rPr>
                <w:sz w:val="24"/>
              </w:rPr>
              <w:t>授予学位类型</w:t>
            </w:r>
          </w:p>
        </w:tc>
      </w:tr>
      <w:tr w14:paraId="2E86881E">
        <w:tblPrEx>
          <w:tblCellMar>
            <w:top w:w="0" w:type="dxa"/>
            <w:left w:w="106" w:type="dxa"/>
            <w:bottom w:w="63" w:type="dxa"/>
            <w:right w:w="0" w:type="dxa"/>
          </w:tblCellMar>
        </w:tblPrEx>
        <w:trPr>
          <w:trHeight w:val="1130" w:hRule="atLeast"/>
        </w:trPr>
        <w:tc>
          <w:tcPr>
            <w:tcW w:w="732" w:type="dxa"/>
            <w:tcBorders>
              <w:top w:val="single" w:color="000000" w:sz="4" w:space="0"/>
              <w:left w:val="single" w:color="000000" w:sz="4" w:space="0"/>
              <w:bottom w:val="single" w:color="000000" w:sz="4" w:space="0"/>
              <w:right w:val="single" w:color="000000" w:sz="4" w:space="0"/>
            </w:tcBorders>
            <w:vAlign w:val="center"/>
          </w:tcPr>
          <w:p w14:paraId="4FAB758F">
            <w:pPr>
              <w:spacing w:after="0" w:line="259" w:lineRule="auto"/>
              <w:ind w:left="2" w:right="0" w:firstLine="0"/>
              <w:jc w:val="center"/>
              <w:rPr>
                <w:rFonts w:hint="eastAsia"/>
              </w:rPr>
            </w:pPr>
            <w:r>
              <w:rPr>
                <w:rFonts w:ascii="Times New Roman" w:hAnsi="Times New Roman" w:eastAsia="Times New Roman" w:cs="Times New Roman"/>
                <w:sz w:val="24"/>
              </w:rPr>
              <w:t>1</w:t>
            </w:r>
          </w:p>
        </w:tc>
        <w:tc>
          <w:tcPr>
            <w:tcW w:w="2787" w:type="dxa"/>
            <w:tcBorders>
              <w:top w:val="single" w:color="000000" w:sz="4" w:space="0"/>
              <w:left w:val="single" w:color="000000" w:sz="4" w:space="0"/>
              <w:bottom w:val="single" w:color="000000" w:sz="4" w:space="0"/>
              <w:right w:val="single" w:color="000000" w:sz="4" w:space="0"/>
            </w:tcBorders>
            <w:vAlign w:val="center"/>
          </w:tcPr>
          <w:p w14:paraId="7FC9D23A">
            <w:pPr>
              <w:spacing w:after="0" w:line="259" w:lineRule="auto"/>
              <w:ind w:left="2" w:right="0" w:firstLine="0"/>
              <w:jc w:val="both"/>
              <w:rPr>
                <w:rFonts w:hint="eastAsia"/>
              </w:rPr>
            </w:pPr>
            <w:r>
              <w:rPr>
                <w:sz w:val="24"/>
              </w:rPr>
              <w:t>眼视光医学（新医科班）</w:t>
            </w:r>
            <w:r>
              <w:rPr>
                <w:rFonts w:ascii="Times New Roman" w:hAnsi="Times New Roman" w:eastAsia="Times New Roman" w:cs="Times New Roman"/>
                <w:sz w:val="24"/>
              </w:rPr>
              <w:t xml:space="preserve"> </w:t>
            </w:r>
          </w:p>
        </w:tc>
        <w:tc>
          <w:tcPr>
            <w:tcW w:w="1318" w:type="dxa"/>
            <w:tcBorders>
              <w:top w:val="single" w:color="000000" w:sz="4" w:space="0"/>
              <w:left w:val="single" w:color="000000" w:sz="4" w:space="0"/>
              <w:bottom w:val="single" w:color="000000" w:sz="4" w:space="0"/>
              <w:right w:val="single" w:color="000000" w:sz="4" w:space="0"/>
            </w:tcBorders>
            <w:vAlign w:val="center"/>
          </w:tcPr>
          <w:p w14:paraId="7C92EEC2">
            <w:pPr>
              <w:spacing w:after="0" w:line="259" w:lineRule="auto"/>
              <w:ind w:right="0" w:firstLine="0"/>
              <w:jc w:val="center"/>
              <w:rPr>
                <w:rFonts w:hint="eastAsia"/>
              </w:rPr>
            </w:pPr>
            <w:r>
              <w:rPr>
                <w:rFonts w:ascii="Times New Roman" w:hAnsi="Times New Roman" w:eastAsia="Times New Roman" w:cs="Times New Roman"/>
                <w:sz w:val="24"/>
              </w:rPr>
              <w:t>100204TK</w:t>
            </w:r>
          </w:p>
        </w:tc>
        <w:tc>
          <w:tcPr>
            <w:tcW w:w="1613" w:type="dxa"/>
            <w:tcBorders>
              <w:top w:val="single" w:color="000000" w:sz="4" w:space="0"/>
              <w:left w:val="single" w:color="000000" w:sz="4" w:space="0"/>
              <w:bottom w:val="single" w:color="000000" w:sz="4" w:space="0"/>
              <w:right w:val="single" w:color="000000" w:sz="4" w:space="0"/>
            </w:tcBorders>
            <w:vAlign w:val="center"/>
          </w:tcPr>
          <w:p w14:paraId="2BDE73B3">
            <w:pPr>
              <w:spacing w:after="0" w:line="259" w:lineRule="auto"/>
              <w:ind w:left="2" w:right="0" w:firstLine="0"/>
              <w:jc w:val="center"/>
              <w:rPr>
                <w:rFonts w:hint="eastAsia"/>
              </w:rPr>
            </w:pPr>
            <w:r>
              <w:rPr>
                <w:sz w:val="24"/>
              </w:rPr>
              <w:t>本硕博贯通培养</w:t>
            </w:r>
          </w:p>
        </w:tc>
        <w:tc>
          <w:tcPr>
            <w:tcW w:w="1277" w:type="dxa"/>
            <w:tcBorders>
              <w:top w:val="single" w:color="000000" w:sz="4" w:space="0"/>
              <w:left w:val="single" w:color="000000" w:sz="4" w:space="0"/>
              <w:bottom w:val="single" w:color="000000" w:sz="4" w:space="0"/>
              <w:right w:val="single" w:color="000000" w:sz="4" w:space="0"/>
            </w:tcBorders>
            <w:vAlign w:val="center"/>
          </w:tcPr>
          <w:p w14:paraId="1009712C">
            <w:pPr>
              <w:spacing w:after="0" w:line="259" w:lineRule="auto"/>
              <w:ind w:left="2" w:right="0" w:firstLine="0"/>
              <w:jc w:val="center"/>
              <w:rPr>
                <w:rFonts w:hint="eastAsia"/>
              </w:rPr>
            </w:pPr>
            <w:r>
              <w:rPr>
                <w:sz w:val="24"/>
              </w:rPr>
              <w:t>本硕博贯通培养</w:t>
            </w:r>
          </w:p>
        </w:tc>
        <w:tc>
          <w:tcPr>
            <w:tcW w:w="1414" w:type="dxa"/>
            <w:tcBorders>
              <w:top w:val="single" w:color="000000" w:sz="4" w:space="0"/>
              <w:left w:val="single" w:color="000000" w:sz="4" w:space="0"/>
              <w:bottom w:val="single" w:color="000000" w:sz="4" w:space="0"/>
              <w:right w:val="single" w:color="000000" w:sz="4" w:space="0"/>
            </w:tcBorders>
            <w:vAlign w:val="center"/>
          </w:tcPr>
          <w:p w14:paraId="554761FA">
            <w:pPr>
              <w:spacing w:after="0" w:line="259" w:lineRule="auto"/>
              <w:ind w:right="0" w:firstLine="0"/>
              <w:jc w:val="center"/>
              <w:rPr>
                <w:rFonts w:hint="eastAsia"/>
              </w:rPr>
            </w:pPr>
            <w:r>
              <w:rPr>
                <w:sz w:val="24"/>
              </w:rPr>
              <w:t>医学</w:t>
            </w:r>
          </w:p>
        </w:tc>
      </w:tr>
      <w:tr w14:paraId="6A49CE54">
        <w:tblPrEx>
          <w:tblCellMar>
            <w:top w:w="0" w:type="dxa"/>
            <w:left w:w="106" w:type="dxa"/>
            <w:bottom w:w="63" w:type="dxa"/>
            <w:right w:w="0" w:type="dxa"/>
          </w:tblCellMar>
        </w:tblPrEx>
        <w:trPr>
          <w:trHeight w:val="1131" w:hRule="atLeast"/>
        </w:trPr>
        <w:tc>
          <w:tcPr>
            <w:tcW w:w="732" w:type="dxa"/>
            <w:tcBorders>
              <w:top w:val="single" w:color="000000" w:sz="4" w:space="0"/>
              <w:left w:val="single" w:color="000000" w:sz="4" w:space="0"/>
              <w:bottom w:val="single" w:color="000000" w:sz="4" w:space="0"/>
              <w:right w:val="single" w:color="000000" w:sz="4" w:space="0"/>
            </w:tcBorders>
            <w:vAlign w:val="center"/>
          </w:tcPr>
          <w:p w14:paraId="7A20A7A2">
            <w:pPr>
              <w:spacing w:after="0" w:line="259" w:lineRule="auto"/>
              <w:ind w:left="2" w:right="0" w:firstLine="0"/>
              <w:jc w:val="center"/>
              <w:rPr>
                <w:rFonts w:hint="eastAsia"/>
              </w:rPr>
            </w:pPr>
            <w:r>
              <w:rPr>
                <w:rFonts w:ascii="Times New Roman" w:hAnsi="Times New Roman" w:eastAsia="Times New Roman" w:cs="Times New Roman"/>
                <w:sz w:val="24"/>
              </w:rPr>
              <w:t>2</w:t>
            </w:r>
          </w:p>
        </w:tc>
        <w:tc>
          <w:tcPr>
            <w:tcW w:w="2787" w:type="dxa"/>
            <w:tcBorders>
              <w:top w:val="single" w:color="000000" w:sz="4" w:space="0"/>
              <w:left w:val="single" w:color="000000" w:sz="4" w:space="0"/>
              <w:bottom w:val="single" w:color="000000" w:sz="4" w:space="0"/>
              <w:right w:val="single" w:color="000000" w:sz="4" w:space="0"/>
            </w:tcBorders>
            <w:vAlign w:val="center"/>
          </w:tcPr>
          <w:p w14:paraId="51CBEFA8">
            <w:pPr>
              <w:spacing w:after="0" w:line="259" w:lineRule="auto"/>
              <w:ind w:left="2" w:right="0" w:firstLine="0"/>
              <w:jc w:val="both"/>
              <w:rPr>
                <w:rFonts w:hint="eastAsia"/>
              </w:rPr>
            </w:pPr>
            <w:r>
              <w:rPr>
                <w:sz w:val="24"/>
              </w:rPr>
              <w:t>生物医学工程（眼视光工程新工科班）</w:t>
            </w:r>
            <w:r>
              <w:rPr>
                <w:rFonts w:ascii="Times New Roman" w:hAnsi="Times New Roman" w:eastAsia="Times New Roman" w:cs="Times New Roman"/>
                <w:sz w:val="24"/>
              </w:rPr>
              <w:t xml:space="preserve"> </w:t>
            </w:r>
          </w:p>
        </w:tc>
        <w:tc>
          <w:tcPr>
            <w:tcW w:w="1318" w:type="dxa"/>
            <w:tcBorders>
              <w:top w:val="single" w:color="000000" w:sz="4" w:space="0"/>
              <w:left w:val="single" w:color="000000" w:sz="4" w:space="0"/>
              <w:bottom w:val="single" w:color="000000" w:sz="4" w:space="0"/>
              <w:right w:val="single" w:color="000000" w:sz="4" w:space="0"/>
            </w:tcBorders>
            <w:vAlign w:val="center"/>
          </w:tcPr>
          <w:p w14:paraId="17B5D8F9">
            <w:pPr>
              <w:spacing w:after="0" w:line="259" w:lineRule="auto"/>
              <w:ind w:right="0" w:firstLine="0"/>
              <w:jc w:val="center"/>
              <w:rPr>
                <w:rFonts w:hint="eastAsia"/>
              </w:rPr>
            </w:pPr>
            <w:r>
              <w:rPr>
                <w:rFonts w:ascii="Times New Roman" w:hAnsi="Times New Roman" w:eastAsia="Times New Roman" w:cs="Times New Roman"/>
                <w:sz w:val="24"/>
              </w:rPr>
              <w:t>082601</w:t>
            </w:r>
          </w:p>
        </w:tc>
        <w:tc>
          <w:tcPr>
            <w:tcW w:w="1613" w:type="dxa"/>
            <w:tcBorders>
              <w:top w:val="single" w:color="000000" w:sz="4" w:space="0"/>
              <w:left w:val="single" w:color="000000" w:sz="4" w:space="0"/>
              <w:bottom w:val="single" w:color="000000" w:sz="4" w:space="0"/>
              <w:right w:val="single" w:color="000000" w:sz="4" w:space="0"/>
            </w:tcBorders>
            <w:vAlign w:val="center"/>
          </w:tcPr>
          <w:p w14:paraId="3651933D">
            <w:pPr>
              <w:spacing w:after="0" w:line="259" w:lineRule="auto"/>
              <w:ind w:left="2" w:right="0" w:firstLine="0"/>
              <w:jc w:val="center"/>
              <w:rPr>
                <w:rFonts w:hint="eastAsia"/>
              </w:rPr>
            </w:pPr>
            <w:r>
              <w:rPr>
                <w:sz w:val="24"/>
              </w:rPr>
              <w:t>本硕博贯通培养</w:t>
            </w:r>
          </w:p>
        </w:tc>
        <w:tc>
          <w:tcPr>
            <w:tcW w:w="1277" w:type="dxa"/>
            <w:tcBorders>
              <w:top w:val="single" w:color="000000" w:sz="4" w:space="0"/>
              <w:left w:val="single" w:color="000000" w:sz="4" w:space="0"/>
              <w:bottom w:val="single" w:color="000000" w:sz="4" w:space="0"/>
              <w:right w:val="single" w:color="000000" w:sz="4" w:space="0"/>
            </w:tcBorders>
            <w:vAlign w:val="center"/>
          </w:tcPr>
          <w:p w14:paraId="728A4946">
            <w:pPr>
              <w:spacing w:after="0" w:line="259" w:lineRule="auto"/>
              <w:ind w:left="2" w:right="0" w:firstLine="0"/>
              <w:jc w:val="center"/>
              <w:rPr>
                <w:rFonts w:hint="eastAsia"/>
              </w:rPr>
            </w:pPr>
            <w:r>
              <w:rPr>
                <w:sz w:val="24"/>
              </w:rPr>
              <w:t>本硕博贯通培养</w:t>
            </w:r>
          </w:p>
        </w:tc>
        <w:tc>
          <w:tcPr>
            <w:tcW w:w="1414" w:type="dxa"/>
            <w:tcBorders>
              <w:top w:val="single" w:color="000000" w:sz="4" w:space="0"/>
              <w:left w:val="single" w:color="000000" w:sz="4" w:space="0"/>
              <w:bottom w:val="single" w:color="000000" w:sz="4" w:space="0"/>
              <w:right w:val="single" w:color="000000" w:sz="4" w:space="0"/>
            </w:tcBorders>
            <w:vAlign w:val="center"/>
          </w:tcPr>
          <w:p w14:paraId="3E29F286">
            <w:pPr>
              <w:spacing w:after="0" w:line="259" w:lineRule="auto"/>
              <w:ind w:right="0" w:firstLine="0"/>
              <w:jc w:val="center"/>
              <w:rPr>
                <w:rFonts w:hint="eastAsia"/>
              </w:rPr>
            </w:pPr>
            <w:r>
              <w:rPr>
                <w:sz w:val="24"/>
              </w:rPr>
              <w:t>工学</w:t>
            </w:r>
          </w:p>
        </w:tc>
      </w:tr>
      <w:tr w14:paraId="0AFC1DDA">
        <w:tblPrEx>
          <w:tblCellMar>
            <w:top w:w="0" w:type="dxa"/>
            <w:left w:w="106" w:type="dxa"/>
            <w:bottom w:w="63" w:type="dxa"/>
            <w:right w:w="0" w:type="dxa"/>
          </w:tblCellMar>
        </w:tblPrEx>
        <w:trPr>
          <w:trHeight w:val="569" w:hRule="atLeast"/>
        </w:trPr>
        <w:tc>
          <w:tcPr>
            <w:tcW w:w="732" w:type="dxa"/>
            <w:tcBorders>
              <w:top w:val="single" w:color="000000" w:sz="4" w:space="0"/>
              <w:left w:val="single" w:color="000000" w:sz="4" w:space="0"/>
              <w:bottom w:val="single" w:color="000000" w:sz="4" w:space="0"/>
              <w:right w:val="single" w:color="000000" w:sz="4" w:space="0"/>
            </w:tcBorders>
            <w:vAlign w:val="center"/>
          </w:tcPr>
          <w:p w14:paraId="2C7D4994">
            <w:pPr>
              <w:spacing w:after="0" w:line="259" w:lineRule="auto"/>
              <w:ind w:left="2" w:right="0" w:firstLine="0"/>
              <w:jc w:val="center"/>
              <w:rPr>
                <w:rFonts w:hint="eastAsia"/>
              </w:rPr>
            </w:pPr>
            <w:r>
              <w:rPr>
                <w:rFonts w:ascii="Times New Roman" w:hAnsi="Times New Roman" w:eastAsia="Times New Roman" w:cs="Times New Roman"/>
                <w:sz w:val="24"/>
              </w:rPr>
              <w:t>3</w:t>
            </w:r>
          </w:p>
        </w:tc>
        <w:tc>
          <w:tcPr>
            <w:tcW w:w="2787" w:type="dxa"/>
            <w:tcBorders>
              <w:top w:val="single" w:color="000000" w:sz="4" w:space="0"/>
              <w:left w:val="single" w:color="000000" w:sz="4" w:space="0"/>
              <w:bottom w:val="single" w:color="000000" w:sz="4" w:space="0"/>
              <w:right w:val="single" w:color="000000" w:sz="4" w:space="0"/>
            </w:tcBorders>
            <w:vAlign w:val="center"/>
          </w:tcPr>
          <w:p w14:paraId="5D7C7D2B">
            <w:pPr>
              <w:spacing w:after="0" w:line="259" w:lineRule="auto"/>
              <w:ind w:left="2" w:right="-10" w:firstLine="0"/>
              <w:jc w:val="both"/>
              <w:rPr>
                <w:rFonts w:hint="eastAsia"/>
              </w:rPr>
            </w:pPr>
            <w:r>
              <w:rPr>
                <w:sz w:val="24"/>
              </w:rPr>
              <w:t>眼视光医学（</w:t>
            </w:r>
            <w:r>
              <w:rPr>
                <w:rFonts w:ascii="Times New Roman" w:hAnsi="Times New Roman" w:eastAsia="Times New Roman" w:cs="Times New Roman"/>
                <w:sz w:val="24"/>
              </w:rPr>
              <w:t>5+3</w:t>
            </w:r>
            <w:r>
              <w:rPr>
                <w:sz w:val="24"/>
              </w:rPr>
              <w:t>一体化）</w:t>
            </w:r>
            <w:r>
              <w:rPr>
                <w:rFonts w:ascii="Times New Roman" w:hAnsi="Times New Roman" w:eastAsia="Times New Roman" w:cs="Times New Roman"/>
                <w:sz w:val="24"/>
              </w:rPr>
              <w:t xml:space="preserve"> </w:t>
            </w:r>
          </w:p>
        </w:tc>
        <w:tc>
          <w:tcPr>
            <w:tcW w:w="1318" w:type="dxa"/>
            <w:tcBorders>
              <w:top w:val="single" w:color="000000" w:sz="4" w:space="0"/>
              <w:left w:val="single" w:color="000000" w:sz="4" w:space="0"/>
              <w:bottom w:val="single" w:color="000000" w:sz="4" w:space="0"/>
              <w:right w:val="single" w:color="000000" w:sz="4" w:space="0"/>
            </w:tcBorders>
            <w:vAlign w:val="center"/>
          </w:tcPr>
          <w:p w14:paraId="0BDAC2A0">
            <w:pPr>
              <w:spacing w:after="0" w:line="259" w:lineRule="auto"/>
              <w:ind w:right="0" w:firstLine="0"/>
              <w:jc w:val="center"/>
              <w:rPr>
                <w:rFonts w:hint="eastAsia"/>
              </w:rPr>
            </w:pPr>
            <w:r>
              <w:rPr>
                <w:rFonts w:ascii="Times New Roman" w:hAnsi="Times New Roman" w:eastAsia="Times New Roman" w:cs="Times New Roman"/>
                <w:sz w:val="24"/>
              </w:rPr>
              <w:t>100204TK</w:t>
            </w:r>
          </w:p>
        </w:tc>
        <w:tc>
          <w:tcPr>
            <w:tcW w:w="1613" w:type="dxa"/>
            <w:tcBorders>
              <w:top w:val="single" w:color="000000" w:sz="4" w:space="0"/>
              <w:left w:val="single" w:color="000000" w:sz="4" w:space="0"/>
              <w:bottom w:val="single" w:color="000000" w:sz="4" w:space="0"/>
              <w:right w:val="single" w:color="000000" w:sz="4" w:space="0"/>
            </w:tcBorders>
            <w:vAlign w:val="center"/>
          </w:tcPr>
          <w:p w14:paraId="62692C18">
            <w:pPr>
              <w:spacing w:after="0" w:line="259" w:lineRule="auto"/>
              <w:ind w:left="2" w:right="0" w:firstLine="0"/>
              <w:jc w:val="center"/>
              <w:rPr>
                <w:rFonts w:hint="eastAsia"/>
              </w:rPr>
            </w:pPr>
            <w:r>
              <w:rPr>
                <w:sz w:val="24"/>
              </w:rPr>
              <w:t>本硕连读</w:t>
            </w:r>
          </w:p>
        </w:tc>
        <w:tc>
          <w:tcPr>
            <w:tcW w:w="1277" w:type="dxa"/>
            <w:tcBorders>
              <w:top w:val="single" w:color="000000" w:sz="4" w:space="0"/>
              <w:left w:val="single" w:color="000000" w:sz="4" w:space="0"/>
              <w:bottom w:val="single" w:color="000000" w:sz="4" w:space="0"/>
              <w:right w:val="single" w:color="000000" w:sz="4" w:space="0"/>
            </w:tcBorders>
            <w:vAlign w:val="center"/>
          </w:tcPr>
          <w:p w14:paraId="77CD88DB">
            <w:pPr>
              <w:spacing w:after="0" w:line="259" w:lineRule="auto"/>
              <w:ind w:left="2" w:right="0" w:firstLine="0"/>
              <w:jc w:val="center"/>
              <w:rPr>
                <w:rFonts w:hint="eastAsia"/>
              </w:rPr>
            </w:pPr>
            <w:r>
              <w:rPr>
                <w:rFonts w:ascii="Times New Roman" w:hAnsi="Times New Roman" w:eastAsia="Times New Roman" w:cs="Times New Roman"/>
                <w:sz w:val="24"/>
              </w:rPr>
              <w:t>5+3</w:t>
            </w:r>
          </w:p>
        </w:tc>
        <w:tc>
          <w:tcPr>
            <w:tcW w:w="1414" w:type="dxa"/>
            <w:tcBorders>
              <w:top w:val="single" w:color="000000" w:sz="4" w:space="0"/>
              <w:left w:val="single" w:color="000000" w:sz="4" w:space="0"/>
              <w:bottom w:val="single" w:color="000000" w:sz="4" w:space="0"/>
              <w:right w:val="single" w:color="000000" w:sz="4" w:space="0"/>
            </w:tcBorders>
            <w:vAlign w:val="center"/>
          </w:tcPr>
          <w:p w14:paraId="2308283B">
            <w:pPr>
              <w:spacing w:after="0" w:line="259" w:lineRule="auto"/>
              <w:ind w:right="0" w:firstLine="0"/>
              <w:jc w:val="center"/>
              <w:rPr>
                <w:rFonts w:hint="eastAsia"/>
              </w:rPr>
            </w:pPr>
            <w:r>
              <w:rPr>
                <w:sz w:val="24"/>
              </w:rPr>
              <w:t>医学</w:t>
            </w:r>
          </w:p>
        </w:tc>
      </w:tr>
      <w:tr w14:paraId="1EE4405F">
        <w:tblPrEx>
          <w:tblCellMar>
            <w:top w:w="0" w:type="dxa"/>
            <w:left w:w="106" w:type="dxa"/>
            <w:bottom w:w="63" w:type="dxa"/>
            <w:right w:w="0" w:type="dxa"/>
          </w:tblCellMar>
        </w:tblPrEx>
        <w:trPr>
          <w:trHeight w:val="571" w:hRule="atLeast"/>
        </w:trPr>
        <w:tc>
          <w:tcPr>
            <w:tcW w:w="732" w:type="dxa"/>
            <w:tcBorders>
              <w:top w:val="single" w:color="000000" w:sz="4" w:space="0"/>
              <w:left w:val="single" w:color="000000" w:sz="4" w:space="0"/>
              <w:bottom w:val="single" w:color="000000" w:sz="4" w:space="0"/>
              <w:right w:val="single" w:color="000000" w:sz="4" w:space="0"/>
            </w:tcBorders>
            <w:vAlign w:val="center"/>
          </w:tcPr>
          <w:p w14:paraId="0511F370">
            <w:pPr>
              <w:spacing w:after="0" w:line="259" w:lineRule="auto"/>
              <w:ind w:left="2" w:right="0" w:firstLine="0"/>
              <w:jc w:val="center"/>
              <w:rPr>
                <w:rFonts w:hint="eastAsia"/>
              </w:rPr>
            </w:pPr>
            <w:r>
              <w:rPr>
                <w:rFonts w:ascii="Times New Roman" w:hAnsi="Times New Roman" w:eastAsia="Times New Roman" w:cs="Times New Roman"/>
                <w:sz w:val="24"/>
              </w:rPr>
              <w:t>4</w:t>
            </w:r>
          </w:p>
        </w:tc>
        <w:tc>
          <w:tcPr>
            <w:tcW w:w="2787" w:type="dxa"/>
            <w:tcBorders>
              <w:top w:val="single" w:color="000000" w:sz="4" w:space="0"/>
              <w:left w:val="single" w:color="000000" w:sz="4" w:space="0"/>
              <w:bottom w:val="single" w:color="000000" w:sz="4" w:space="0"/>
              <w:right w:val="single" w:color="000000" w:sz="4" w:space="0"/>
            </w:tcBorders>
            <w:vAlign w:val="center"/>
          </w:tcPr>
          <w:p w14:paraId="1CB4CEDB">
            <w:pPr>
              <w:spacing w:after="0" w:line="259" w:lineRule="auto"/>
              <w:ind w:left="2" w:right="0" w:firstLine="0"/>
              <w:jc w:val="both"/>
              <w:rPr>
                <w:rFonts w:hint="eastAsia"/>
              </w:rPr>
            </w:pPr>
            <w:r>
              <w:rPr>
                <w:sz w:val="24"/>
              </w:rPr>
              <w:t>眼视光医学</w:t>
            </w:r>
            <w:r>
              <w:rPr>
                <w:rFonts w:ascii="Times New Roman" w:hAnsi="Times New Roman" w:eastAsia="Times New Roman" w:cs="Times New Roman"/>
                <w:sz w:val="24"/>
              </w:rPr>
              <w:t xml:space="preserve"> </w:t>
            </w:r>
          </w:p>
        </w:tc>
        <w:tc>
          <w:tcPr>
            <w:tcW w:w="1318" w:type="dxa"/>
            <w:tcBorders>
              <w:top w:val="single" w:color="000000" w:sz="4" w:space="0"/>
              <w:left w:val="single" w:color="000000" w:sz="4" w:space="0"/>
              <w:bottom w:val="single" w:color="000000" w:sz="4" w:space="0"/>
              <w:right w:val="single" w:color="000000" w:sz="4" w:space="0"/>
            </w:tcBorders>
            <w:vAlign w:val="center"/>
          </w:tcPr>
          <w:p w14:paraId="5F705FC1">
            <w:pPr>
              <w:spacing w:after="0" w:line="259" w:lineRule="auto"/>
              <w:ind w:right="0" w:firstLine="0"/>
              <w:jc w:val="center"/>
              <w:rPr>
                <w:rFonts w:hint="eastAsia"/>
              </w:rPr>
            </w:pPr>
            <w:r>
              <w:rPr>
                <w:rFonts w:ascii="Times New Roman" w:hAnsi="Times New Roman" w:eastAsia="Times New Roman" w:cs="Times New Roman"/>
                <w:sz w:val="24"/>
              </w:rPr>
              <w:t>100204TK</w:t>
            </w:r>
          </w:p>
        </w:tc>
        <w:tc>
          <w:tcPr>
            <w:tcW w:w="1613" w:type="dxa"/>
            <w:tcBorders>
              <w:top w:val="single" w:color="000000" w:sz="4" w:space="0"/>
              <w:left w:val="single" w:color="000000" w:sz="4" w:space="0"/>
              <w:bottom w:val="single" w:color="000000" w:sz="4" w:space="0"/>
              <w:right w:val="single" w:color="000000" w:sz="4" w:space="0"/>
            </w:tcBorders>
            <w:vAlign w:val="center"/>
          </w:tcPr>
          <w:p w14:paraId="751651CA">
            <w:pPr>
              <w:spacing w:after="0" w:line="259" w:lineRule="auto"/>
              <w:ind w:left="2" w:right="0" w:firstLine="0"/>
              <w:jc w:val="center"/>
              <w:rPr>
                <w:rFonts w:hint="eastAsia"/>
              </w:rPr>
            </w:pPr>
            <w:r>
              <w:rPr>
                <w:sz w:val="24"/>
              </w:rPr>
              <w:t>本科</w:t>
            </w:r>
          </w:p>
        </w:tc>
        <w:tc>
          <w:tcPr>
            <w:tcW w:w="1277" w:type="dxa"/>
            <w:tcBorders>
              <w:top w:val="single" w:color="000000" w:sz="4" w:space="0"/>
              <w:left w:val="single" w:color="000000" w:sz="4" w:space="0"/>
              <w:bottom w:val="single" w:color="000000" w:sz="4" w:space="0"/>
              <w:right w:val="single" w:color="000000" w:sz="4" w:space="0"/>
            </w:tcBorders>
            <w:vAlign w:val="center"/>
          </w:tcPr>
          <w:p w14:paraId="744CBB0D">
            <w:pPr>
              <w:spacing w:after="0" w:line="259" w:lineRule="auto"/>
              <w:ind w:left="2" w:right="0" w:firstLine="0"/>
              <w:jc w:val="center"/>
              <w:rPr>
                <w:rFonts w:hint="eastAsia"/>
              </w:rPr>
            </w:pPr>
            <w:r>
              <w:rPr>
                <w:rFonts w:ascii="Times New Roman" w:hAnsi="Times New Roman" w:eastAsia="Times New Roman" w:cs="Times New Roman"/>
                <w:sz w:val="24"/>
              </w:rPr>
              <w:t>5</w:t>
            </w:r>
          </w:p>
        </w:tc>
        <w:tc>
          <w:tcPr>
            <w:tcW w:w="1414" w:type="dxa"/>
            <w:tcBorders>
              <w:top w:val="single" w:color="000000" w:sz="4" w:space="0"/>
              <w:left w:val="single" w:color="000000" w:sz="4" w:space="0"/>
              <w:bottom w:val="single" w:color="000000" w:sz="4" w:space="0"/>
              <w:right w:val="single" w:color="000000" w:sz="4" w:space="0"/>
            </w:tcBorders>
            <w:vAlign w:val="center"/>
          </w:tcPr>
          <w:p w14:paraId="3EB0C78D">
            <w:pPr>
              <w:spacing w:after="0" w:line="259" w:lineRule="auto"/>
              <w:ind w:right="0" w:firstLine="0"/>
              <w:jc w:val="center"/>
              <w:rPr>
                <w:rFonts w:hint="eastAsia"/>
              </w:rPr>
            </w:pPr>
            <w:r>
              <w:rPr>
                <w:sz w:val="24"/>
              </w:rPr>
              <w:t>医学</w:t>
            </w:r>
          </w:p>
        </w:tc>
      </w:tr>
      <w:tr w14:paraId="23A19D91">
        <w:tblPrEx>
          <w:tblCellMar>
            <w:top w:w="0" w:type="dxa"/>
            <w:left w:w="106" w:type="dxa"/>
            <w:bottom w:w="63" w:type="dxa"/>
            <w:right w:w="0" w:type="dxa"/>
          </w:tblCellMar>
        </w:tblPrEx>
        <w:trPr>
          <w:trHeight w:val="569" w:hRule="atLeast"/>
        </w:trPr>
        <w:tc>
          <w:tcPr>
            <w:tcW w:w="732" w:type="dxa"/>
            <w:tcBorders>
              <w:top w:val="single" w:color="000000" w:sz="4" w:space="0"/>
              <w:left w:val="single" w:color="000000" w:sz="4" w:space="0"/>
              <w:bottom w:val="single" w:color="000000" w:sz="4" w:space="0"/>
              <w:right w:val="single" w:color="000000" w:sz="4" w:space="0"/>
            </w:tcBorders>
            <w:vAlign w:val="center"/>
          </w:tcPr>
          <w:p w14:paraId="35862F50">
            <w:pPr>
              <w:spacing w:after="0" w:line="259" w:lineRule="auto"/>
              <w:ind w:left="2" w:right="0" w:firstLine="0"/>
              <w:jc w:val="center"/>
              <w:rPr>
                <w:rFonts w:hint="eastAsia"/>
              </w:rPr>
            </w:pPr>
            <w:r>
              <w:rPr>
                <w:rFonts w:ascii="Times New Roman" w:hAnsi="Times New Roman" w:eastAsia="Times New Roman" w:cs="Times New Roman"/>
                <w:sz w:val="24"/>
              </w:rPr>
              <w:t>5</w:t>
            </w:r>
          </w:p>
        </w:tc>
        <w:tc>
          <w:tcPr>
            <w:tcW w:w="2787" w:type="dxa"/>
            <w:tcBorders>
              <w:top w:val="single" w:color="000000" w:sz="4" w:space="0"/>
              <w:left w:val="single" w:color="000000" w:sz="4" w:space="0"/>
              <w:bottom w:val="single" w:color="000000" w:sz="4" w:space="0"/>
              <w:right w:val="single" w:color="000000" w:sz="4" w:space="0"/>
            </w:tcBorders>
            <w:vAlign w:val="center"/>
          </w:tcPr>
          <w:p w14:paraId="77D1EFBE">
            <w:pPr>
              <w:spacing w:after="0" w:line="259" w:lineRule="auto"/>
              <w:ind w:left="2" w:right="0" w:firstLine="0"/>
              <w:jc w:val="both"/>
              <w:rPr>
                <w:rFonts w:hint="eastAsia"/>
              </w:rPr>
            </w:pPr>
            <w:r>
              <w:rPr>
                <w:sz w:val="24"/>
              </w:rPr>
              <w:t>生物医学工程</w:t>
            </w:r>
            <w:r>
              <w:rPr>
                <w:rFonts w:ascii="Times New Roman" w:hAnsi="Times New Roman" w:eastAsia="Times New Roman" w:cs="Times New Roman"/>
                <w:sz w:val="24"/>
              </w:rPr>
              <w:t xml:space="preserve"> </w:t>
            </w:r>
          </w:p>
        </w:tc>
        <w:tc>
          <w:tcPr>
            <w:tcW w:w="1318" w:type="dxa"/>
            <w:tcBorders>
              <w:top w:val="single" w:color="000000" w:sz="4" w:space="0"/>
              <w:left w:val="single" w:color="000000" w:sz="4" w:space="0"/>
              <w:bottom w:val="single" w:color="000000" w:sz="4" w:space="0"/>
              <w:right w:val="single" w:color="000000" w:sz="4" w:space="0"/>
            </w:tcBorders>
            <w:vAlign w:val="center"/>
          </w:tcPr>
          <w:p w14:paraId="4BE74A81">
            <w:pPr>
              <w:spacing w:after="0" w:line="259" w:lineRule="auto"/>
              <w:ind w:right="0" w:firstLine="0"/>
              <w:jc w:val="center"/>
              <w:rPr>
                <w:rFonts w:hint="eastAsia"/>
              </w:rPr>
            </w:pPr>
            <w:r>
              <w:rPr>
                <w:rFonts w:ascii="Times New Roman" w:hAnsi="Times New Roman" w:eastAsia="Times New Roman" w:cs="Times New Roman"/>
                <w:sz w:val="24"/>
              </w:rPr>
              <w:t>082601</w:t>
            </w:r>
          </w:p>
        </w:tc>
        <w:tc>
          <w:tcPr>
            <w:tcW w:w="1613" w:type="dxa"/>
            <w:tcBorders>
              <w:top w:val="single" w:color="000000" w:sz="4" w:space="0"/>
              <w:left w:val="single" w:color="000000" w:sz="4" w:space="0"/>
              <w:bottom w:val="single" w:color="000000" w:sz="4" w:space="0"/>
              <w:right w:val="single" w:color="000000" w:sz="4" w:space="0"/>
            </w:tcBorders>
            <w:vAlign w:val="center"/>
          </w:tcPr>
          <w:p w14:paraId="032201B8">
            <w:pPr>
              <w:spacing w:after="0" w:line="259" w:lineRule="auto"/>
              <w:ind w:left="2" w:right="0" w:firstLine="0"/>
              <w:jc w:val="center"/>
              <w:rPr>
                <w:rFonts w:hint="eastAsia"/>
              </w:rPr>
            </w:pPr>
            <w:r>
              <w:rPr>
                <w:sz w:val="24"/>
              </w:rPr>
              <w:t>本科</w:t>
            </w:r>
          </w:p>
        </w:tc>
        <w:tc>
          <w:tcPr>
            <w:tcW w:w="1277" w:type="dxa"/>
            <w:tcBorders>
              <w:top w:val="single" w:color="000000" w:sz="4" w:space="0"/>
              <w:left w:val="single" w:color="000000" w:sz="4" w:space="0"/>
              <w:bottom w:val="single" w:color="000000" w:sz="4" w:space="0"/>
              <w:right w:val="single" w:color="000000" w:sz="4" w:space="0"/>
            </w:tcBorders>
            <w:vAlign w:val="center"/>
          </w:tcPr>
          <w:p w14:paraId="4AA8B4ED">
            <w:pPr>
              <w:spacing w:after="0" w:line="259" w:lineRule="auto"/>
              <w:ind w:left="2" w:right="0" w:firstLine="0"/>
              <w:jc w:val="center"/>
              <w:rPr>
                <w:rFonts w:hint="eastAsia"/>
              </w:rPr>
            </w:pPr>
            <w:r>
              <w:rPr>
                <w:rFonts w:ascii="Times New Roman" w:hAnsi="Times New Roman" w:eastAsia="Times New Roman" w:cs="Times New Roman"/>
                <w:sz w:val="24"/>
              </w:rPr>
              <w:t>4</w:t>
            </w:r>
          </w:p>
        </w:tc>
        <w:tc>
          <w:tcPr>
            <w:tcW w:w="1414" w:type="dxa"/>
            <w:tcBorders>
              <w:top w:val="single" w:color="000000" w:sz="4" w:space="0"/>
              <w:left w:val="single" w:color="000000" w:sz="4" w:space="0"/>
              <w:bottom w:val="single" w:color="000000" w:sz="4" w:space="0"/>
              <w:right w:val="single" w:color="000000" w:sz="4" w:space="0"/>
            </w:tcBorders>
            <w:vAlign w:val="center"/>
          </w:tcPr>
          <w:p w14:paraId="4531D412">
            <w:pPr>
              <w:spacing w:after="0" w:line="259" w:lineRule="auto"/>
              <w:ind w:right="0" w:firstLine="0"/>
              <w:jc w:val="center"/>
              <w:rPr>
                <w:rFonts w:hint="eastAsia"/>
              </w:rPr>
            </w:pPr>
            <w:r>
              <w:rPr>
                <w:sz w:val="24"/>
              </w:rPr>
              <w:t>工学</w:t>
            </w:r>
          </w:p>
        </w:tc>
      </w:tr>
      <w:tr w14:paraId="7605D6D3">
        <w:tblPrEx>
          <w:tblCellMar>
            <w:top w:w="0" w:type="dxa"/>
            <w:left w:w="106" w:type="dxa"/>
            <w:bottom w:w="63" w:type="dxa"/>
            <w:right w:w="0" w:type="dxa"/>
          </w:tblCellMar>
        </w:tblPrEx>
        <w:trPr>
          <w:trHeight w:val="571" w:hRule="atLeast"/>
        </w:trPr>
        <w:tc>
          <w:tcPr>
            <w:tcW w:w="732" w:type="dxa"/>
            <w:tcBorders>
              <w:top w:val="single" w:color="000000" w:sz="4" w:space="0"/>
              <w:left w:val="single" w:color="000000" w:sz="4" w:space="0"/>
              <w:bottom w:val="single" w:color="000000" w:sz="4" w:space="0"/>
              <w:right w:val="single" w:color="000000" w:sz="4" w:space="0"/>
            </w:tcBorders>
            <w:vAlign w:val="center"/>
          </w:tcPr>
          <w:p w14:paraId="0A269427">
            <w:pPr>
              <w:spacing w:after="0" w:line="259" w:lineRule="auto"/>
              <w:ind w:left="2" w:right="0" w:firstLine="0"/>
              <w:jc w:val="center"/>
              <w:rPr>
                <w:rFonts w:hint="eastAsia"/>
              </w:rPr>
            </w:pPr>
            <w:r>
              <w:rPr>
                <w:rFonts w:ascii="Times New Roman" w:hAnsi="Times New Roman" w:eastAsia="Times New Roman" w:cs="Times New Roman"/>
                <w:sz w:val="24"/>
              </w:rPr>
              <w:t>6</w:t>
            </w:r>
          </w:p>
        </w:tc>
        <w:tc>
          <w:tcPr>
            <w:tcW w:w="2787" w:type="dxa"/>
            <w:tcBorders>
              <w:top w:val="single" w:color="000000" w:sz="4" w:space="0"/>
              <w:left w:val="single" w:color="000000" w:sz="4" w:space="0"/>
              <w:bottom w:val="single" w:color="000000" w:sz="4" w:space="0"/>
              <w:right w:val="single" w:color="000000" w:sz="4" w:space="0"/>
            </w:tcBorders>
            <w:vAlign w:val="center"/>
          </w:tcPr>
          <w:p w14:paraId="050E52CB">
            <w:pPr>
              <w:spacing w:after="0" w:line="259" w:lineRule="auto"/>
              <w:ind w:left="2" w:right="0" w:firstLine="0"/>
              <w:jc w:val="both"/>
              <w:rPr>
                <w:rFonts w:hint="eastAsia"/>
              </w:rPr>
            </w:pPr>
            <w:r>
              <w:rPr>
                <w:sz w:val="24"/>
              </w:rPr>
              <w:t>眼视光技术（专科）</w:t>
            </w:r>
            <w:r>
              <w:rPr>
                <w:rFonts w:ascii="Times New Roman" w:hAnsi="Times New Roman" w:eastAsia="Times New Roman" w:cs="Times New Roman"/>
                <w:sz w:val="24"/>
              </w:rPr>
              <w:t xml:space="preserve"> </w:t>
            </w:r>
          </w:p>
        </w:tc>
        <w:tc>
          <w:tcPr>
            <w:tcW w:w="1318" w:type="dxa"/>
            <w:tcBorders>
              <w:top w:val="single" w:color="000000" w:sz="4" w:space="0"/>
              <w:left w:val="single" w:color="000000" w:sz="4" w:space="0"/>
              <w:bottom w:val="single" w:color="000000" w:sz="4" w:space="0"/>
              <w:right w:val="single" w:color="000000" w:sz="4" w:space="0"/>
            </w:tcBorders>
            <w:vAlign w:val="center"/>
          </w:tcPr>
          <w:p w14:paraId="118AF92F">
            <w:pPr>
              <w:spacing w:after="0" w:line="259" w:lineRule="auto"/>
              <w:ind w:right="0" w:firstLine="0"/>
              <w:jc w:val="center"/>
              <w:rPr>
                <w:rFonts w:hint="eastAsia"/>
              </w:rPr>
            </w:pPr>
            <w:r>
              <w:rPr>
                <w:rFonts w:ascii="Times New Roman" w:hAnsi="Times New Roman" w:eastAsia="Times New Roman" w:cs="Times New Roman"/>
                <w:sz w:val="24"/>
              </w:rPr>
              <w:t>630404</w:t>
            </w:r>
          </w:p>
        </w:tc>
        <w:tc>
          <w:tcPr>
            <w:tcW w:w="1613" w:type="dxa"/>
            <w:tcBorders>
              <w:top w:val="single" w:color="000000" w:sz="4" w:space="0"/>
              <w:left w:val="single" w:color="000000" w:sz="4" w:space="0"/>
              <w:bottom w:val="single" w:color="000000" w:sz="4" w:space="0"/>
              <w:right w:val="single" w:color="000000" w:sz="4" w:space="0"/>
            </w:tcBorders>
            <w:vAlign w:val="center"/>
          </w:tcPr>
          <w:p w14:paraId="1B8645D6">
            <w:pPr>
              <w:spacing w:after="0" w:line="259" w:lineRule="auto"/>
              <w:ind w:left="2" w:right="0" w:firstLine="0"/>
              <w:jc w:val="center"/>
              <w:rPr>
                <w:rFonts w:hint="eastAsia"/>
              </w:rPr>
            </w:pPr>
            <w:r>
              <w:rPr>
                <w:sz w:val="24"/>
              </w:rPr>
              <w:t>专科</w:t>
            </w:r>
          </w:p>
        </w:tc>
        <w:tc>
          <w:tcPr>
            <w:tcW w:w="1277" w:type="dxa"/>
            <w:tcBorders>
              <w:top w:val="single" w:color="000000" w:sz="4" w:space="0"/>
              <w:left w:val="single" w:color="000000" w:sz="4" w:space="0"/>
              <w:bottom w:val="single" w:color="000000" w:sz="4" w:space="0"/>
              <w:right w:val="single" w:color="000000" w:sz="4" w:space="0"/>
            </w:tcBorders>
            <w:vAlign w:val="center"/>
          </w:tcPr>
          <w:p w14:paraId="0931DA58">
            <w:pPr>
              <w:spacing w:after="0" w:line="259" w:lineRule="auto"/>
              <w:ind w:left="2" w:right="0" w:firstLine="0"/>
              <w:jc w:val="center"/>
              <w:rPr>
                <w:rFonts w:hint="eastAsia"/>
              </w:rPr>
            </w:pPr>
            <w:r>
              <w:rPr>
                <w:rFonts w:ascii="Times New Roman" w:hAnsi="Times New Roman" w:eastAsia="Times New Roman" w:cs="Times New Roman"/>
                <w:sz w:val="24"/>
              </w:rPr>
              <w:t>3</w:t>
            </w:r>
          </w:p>
        </w:tc>
        <w:tc>
          <w:tcPr>
            <w:tcW w:w="1414" w:type="dxa"/>
            <w:tcBorders>
              <w:top w:val="single" w:color="000000" w:sz="4" w:space="0"/>
              <w:left w:val="single" w:color="000000" w:sz="4" w:space="0"/>
              <w:bottom w:val="single" w:color="000000" w:sz="4" w:space="0"/>
              <w:right w:val="single" w:color="000000" w:sz="4" w:space="0"/>
            </w:tcBorders>
            <w:vAlign w:val="center"/>
          </w:tcPr>
          <w:p w14:paraId="58920CE7">
            <w:pPr>
              <w:spacing w:after="0" w:line="259" w:lineRule="auto"/>
              <w:ind w:right="0" w:firstLine="0"/>
              <w:jc w:val="center"/>
              <w:rPr>
                <w:rFonts w:hint="eastAsia"/>
              </w:rPr>
            </w:pPr>
            <w:r>
              <w:rPr>
                <w:sz w:val="24"/>
              </w:rPr>
              <w:t>无</w:t>
            </w:r>
          </w:p>
        </w:tc>
      </w:tr>
    </w:tbl>
    <w:p w14:paraId="3EC2FFC9">
      <w:pPr>
        <w:spacing w:after="170" w:line="259" w:lineRule="auto"/>
        <w:ind w:left="641" w:right="0" w:firstLine="0"/>
        <w:rPr>
          <w:rFonts w:hint="eastAsia"/>
        </w:rPr>
      </w:pPr>
      <w:r>
        <w:rPr>
          <w:rFonts w:ascii="Times New Roman" w:hAnsi="Times New Roman" w:eastAsia="Times New Roman" w:cs="Times New Roman"/>
        </w:rPr>
        <w:t xml:space="preserve"> </w:t>
      </w:r>
    </w:p>
    <w:p w14:paraId="59DBA692">
      <w:pPr>
        <w:ind w:left="-15" w:right="0"/>
        <w:rPr>
          <w:rFonts w:hint="eastAsia"/>
        </w:rPr>
      </w:pPr>
      <w:r>
        <w:rPr>
          <w:rFonts w:ascii="楷体_GB2312" w:hAnsi="楷体_GB2312" w:eastAsia="楷体_GB2312" w:cs="楷体_GB2312"/>
        </w:rPr>
        <w:t>第三条</w:t>
      </w:r>
      <w:r>
        <w:rPr>
          <w:rFonts w:ascii="Times New Roman" w:hAnsi="Times New Roman" w:eastAsia="Times New Roman" w:cs="Times New Roman"/>
        </w:rPr>
        <w:t xml:space="preserve"> </w:t>
      </w:r>
      <w:r>
        <w:t>学院</w:t>
      </w:r>
      <w:r>
        <w:rPr>
          <w:rFonts w:hint="eastAsia" w:ascii="Times New Roman" w:hAnsi="Times New Roman" w:eastAsia="仿宋_GB2312" w:cs="仿宋_GB2312"/>
          <w:sz w:val="32"/>
          <w:szCs w:val="32"/>
          <w:lang w:val="en-US" w:eastAsia="zh-CN"/>
        </w:rPr>
        <w:t>遵循</w:t>
      </w:r>
      <w:r>
        <w:rPr>
          <w:rFonts w:hint="eastAsia" w:ascii="Times New Roman" w:hAnsi="Times New Roman" w:eastAsia="仿宋_GB2312" w:cs="仿宋_GB2312"/>
          <w:sz w:val="32"/>
          <w:szCs w:val="32"/>
          <w:highlight w:val="none"/>
          <w:lang w:val="en-US" w:eastAsia="zh-CN"/>
        </w:rPr>
        <w:t>“学校-学院（学系）-教研室”三级教学管理构架</w:t>
      </w:r>
      <w:r>
        <w:rPr>
          <w:rFonts w:hint="eastAsia" w:ascii="Times New Roman" w:hAnsi="Times New Roman" w:cs="仿宋_GB2312"/>
          <w:sz w:val="32"/>
          <w:szCs w:val="32"/>
          <w:highlight w:val="none"/>
          <w:lang w:val="en-US" w:eastAsia="zh-CN"/>
        </w:rPr>
        <w:t>，</w:t>
      </w:r>
      <w:r>
        <w:t>根据不同专业设置相应的教学组织。其中眼视光类专业下设</w:t>
      </w:r>
      <w:r>
        <w:rPr>
          <w:rFonts w:hint="eastAsia"/>
        </w:rPr>
        <w:t>教研室</w:t>
      </w:r>
      <w:r>
        <w:t>，负责各培养层次的同类课程；生物医学工程类</w:t>
      </w:r>
      <w:ins w:id="8" w:author="单苑丽" w:date="2026-03-13T12:34:15Z">
        <w:r>
          <w:rPr/>
          <w:t>下设</w:t>
        </w:r>
      </w:ins>
      <w:del w:id="9" w:author="单苑丽" w:date="2026-03-13T12:34:15Z">
        <w:r>
          <w:rPr/>
          <w:delText>专业按学科方向</w:delText>
        </w:r>
      </w:del>
      <w:del w:id="10" w:author="单苑丽" w:date="2026-03-13T12:34:15Z">
        <w:r>
          <w:rPr>
            <w:rFonts w:hint="eastAsia"/>
          </w:rPr>
          <w:delText>设医学工程系、生物材料系和生物医学信息</w:delText>
        </w:r>
      </w:del>
      <w:r>
        <w:rPr>
          <w:rFonts w:hint="eastAsia"/>
        </w:rPr>
        <w:t>系</w:t>
      </w:r>
      <w:r>
        <w:t>，每个系根据课程类别按需设置</w:t>
      </w:r>
      <w:r>
        <w:rPr>
          <w:rFonts w:hint="eastAsia"/>
        </w:rPr>
        <w:t>教研室</w:t>
      </w:r>
      <w:r>
        <w:t>。</w:t>
      </w:r>
      <w:r>
        <w:rPr>
          <w:rFonts w:ascii="Times New Roman" w:hAnsi="Times New Roman" w:eastAsia="Times New Roman" w:cs="Times New Roman"/>
        </w:rPr>
        <w:t xml:space="preserve"> </w:t>
      </w:r>
    </w:p>
    <w:p w14:paraId="5A922619">
      <w:pPr>
        <w:ind w:left="-15" w:right="0"/>
        <w:rPr>
          <w:rFonts w:hint="eastAsia"/>
        </w:rPr>
      </w:pPr>
      <w:r>
        <w:rPr>
          <w:rFonts w:ascii="楷体_GB2312" w:hAnsi="楷体_GB2312" w:eastAsia="楷体_GB2312" w:cs="楷体_GB2312"/>
        </w:rPr>
        <w:t>第四条</w:t>
      </w:r>
      <w:r>
        <w:rPr>
          <w:rFonts w:ascii="Times New Roman" w:hAnsi="Times New Roman" w:eastAsia="Times New Roman" w:cs="Times New Roman"/>
        </w:rPr>
        <w:t xml:space="preserve"> </w:t>
      </w:r>
      <w:r>
        <w:t>学院在研究生教学、临床教学中开设的课程，按本办法管理。</w:t>
      </w:r>
      <w:r>
        <w:rPr>
          <w:rFonts w:ascii="Times New Roman" w:hAnsi="Times New Roman" w:eastAsia="Times New Roman" w:cs="Times New Roman"/>
        </w:rPr>
        <w:t xml:space="preserve"> </w:t>
      </w:r>
    </w:p>
    <w:p w14:paraId="33CC7EF9">
      <w:pPr>
        <w:ind w:left="-15" w:right="0"/>
        <w:rPr>
          <w:rFonts w:hint="eastAsia"/>
        </w:rPr>
      </w:pPr>
      <w:r>
        <w:rPr>
          <w:rFonts w:ascii="楷体_GB2312" w:hAnsi="楷体_GB2312" w:eastAsia="楷体_GB2312" w:cs="楷体_GB2312"/>
        </w:rPr>
        <w:t>第五条</w:t>
      </w:r>
      <w:r>
        <w:rPr>
          <w:rFonts w:ascii="Times New Roman" w:hAnsi="Times New Roman" w:eastAsia="Times New Roman" w:cs="Times New Roman"/>
        </w:rPr>
        <w:t xml:space="preserve"> </w:t>
      </w:r>
      <w:r>
        <w:t>学院开设的、为温州医科大学其它二级学院学生授课的课程，按本办法管理。</w:t>
      </w:r>
      <w:r>
        <w:rPr>
          <w:rFonts w:ascii="Times New Roman" w:hAnsi="Times New Roman" w:eastAsia="Times New Roman" w:cs="Times New Roman"/>
        </w:rPr>
        <w:t xml:space="preserve"> </w:t>
      </w:r>
    </w:p>
    <w:p w14:paraId="472FF3E4">
      <w:pPr>
        <w:ind w:left="-15" w:right="0"/>
        <w:rPr>
          <w:rFonts w:hint="eastAsia"/>
        </w:rPr>
      </w:pPr>
      <w:r>
        <w:rPr>
          <w:rFonts w:ascii="楷体_GB2312" w:hAnsi="楷体_GB2312" w:eastAsia="楷体_GB2312" w:cs="楷体_GB2312"/>
        </w:rPr>
        <w:t>第六条</w:t>
      </w:r>
      <w:r>
        <w:rPr>
          <w:rFonts w:ascii="Times New Roman" w:hAnsi="Times New Roman" w:eastAsia="Times New Roman" w:cs="Times New Roman"/>
        </w:rPr>
        <w:t xml:space="preserve"> </w:t>
      </w:r>
      <w:r>
        <w:rPr>
          <w:rFonts w:hint="eastAsia"/>
        </w:rPr>
        <w:t>教研室</w:t>
      </w:r>
      <w:r>
        <w:t>应建立相对稳定的教师团队。教师必须具备相应的资质，通过</w:t>
      </w:r>
      <w:r>
        <w:rPr>
          <w:rFonts w:hint="eastAsia"/>
        </w:rPr>
        <w:t>全院</w:t>
      </w:r>
      <w:r>
        <w:t>新教师培训和考核，考核合格者方可承担教学工作。凡承担课程教学的教师，需归属某一个</w:t>
      </w:r>
      <w:r>
        <w:rPr>
          <w:rFonts w:hint="eastAsia"/>
        </w:rPr>
        <w:t>教研室</w:t>
      </w:r>
      <w:r>
        <w:t>。</w:t>
      </w:r>
    </w:p>
    <w:p w14:paraId="15AC5F14">
      <w:pPr>
        <w:ind w:left="-15" w:right="0"/>
        <w:rPr>
          <w:rFonts w:hint="eastAsia"/>
        </w:rPr>
      </w:pPr>
      <w:r>
        <w:rPr>
          <w:rFonts w:ascii="楷体_GB2312" w:hAnsi="楷体_GB2312" w:eastAsia="楷体_GB2312" w:cs="楷体_GB2312"/>
        </w:rPr>
        <w:t>第七条</w:t>
      </w:r>
      <w:r>
        <w:rPr>
          <w:rFonts w:ascii="Times New Roman" w:hAnsi="Times New Roman" w:eastAsia="Times New Roman" w:cs="Times New Roman"/>
        </w:rPr>
        <w:t xml:space="preserve"> </w:t>
      </w:r>
      <w:r>
        <w:t>学院设立教学督导团，对全院教学工作的管理和运行进行督（导）教、督（导）学、督（导）管，促进教学质量的持续提升和学生的全面发展。</w:t>
      </w:r>
      <w:r>
        <w:rPr>
          <w:rFonts w:ascii="Times New Roman" w:hAnsi="Times New Roman" w:eastAsia="Times New Roman" w:cs="Times New Roman"/>
        </w:rPr>
        <w:t xml:space="preserve"> </w:t>
      </w:r>
    </w:p>
    <w:p w14:paraId="10C82F4D">
      <w:pPr>
        <w:pStyle w:val="3"/>
        <w:rPr>
          <w:rFonts w:hint="eastAsia"/>
        </w:rPr>
      </w:pPr>
      <w:r>
        <w:t>第二章</w:t>
      </w:r>
      <w:r>
        <w:rPr>
          <w:rFonts w:ascii="Times New Roman" w:hAnsi="Times New Roman" w:eastAsia="Times New Roman" w:cs="Times New Roman"/>
        </w:rPr>
        <w:t xml:space="preserve"> </w:t>
      </w:r>
      <w:r>
        <w:t>专业负责人</w:t>
      </w:r>
      <w:r>
        <w:rPr>
          <w:rFonts w:ascii="Times New Roman" w:hAnsi="Times New Roman" w:eastAsia="Times New Roman" w:cs="Times New Roman"/>
        </w:rPr>
        <w:t xml:space="preserve"> </w:t>
      </w:r>
    </w:p>
    <w:p w14:paraId="6ACB56D1">
      <w:pPr>
        <w:ind w:left="-15" w:right="0"/>
        <w:rPr>
          <w:rFonts w:hint="eastAsia"/>
        </w:rPr>
      </w:pPr>
      <w:r>
        <w:rPr>
          <w:rFonts w:ascii="楷体_GB2312" w:hAnsi="楷体_GB2312" w:eastAsia="楷体_GB2312" w:cs="楷体_GB2312"/>
        </w:rPr>
        <w:t>第八条</w:t>
      </w:r>
      <w:r>
        <w:rPr>
          <w:rFonts w:ascii="Times New Roman" w:hAnsi="Times New Roman" w:eastAsia="Times New Roman" w:cs="Times New Roman"/>
        </w:rPr>
        <w:t xml:space="preserve"> </w:t>
      </w:r>
      <w:r>
        <w:t>每</w:t>
      </w:r>
      <w:ins w:id="11" w:author="单苑丽" w:date="2026-03-13T12:39:37Z">
        <w:r>
          <w:rPr>
            <w:rFonts w:hint="eastAsia"/>
            <w:lang w:val="en-US" w:eastAsia="zh-CN"/>
          </w:rPr>
          <w:t>类</w:t>
        </w:r>
      </w:ins>
      <w:del w:id="12" w:author="单苑丽" w:date="2026-03-13T12:39:36Z">
        <w:r>
          <w:rPr/>
          <w:delText>个</w:delText>
        </w:r>
      </w:del>
      <w:r>
        <w:t xml:space="preserve">专业设专业负责人 </w:t>
      </w:r>
      <w:r>
        <w:rPr>
          <w:rFonts w:ascii="Times New Roman" w:hAnsi="Times New Roman" w:eastAsia="Times New Roman" w:cs="Times New Roman"/>
        </w:rPr>
        <w:t xml:space="preserve">1 </w:t>
      </w:r>
      <w:r>
        <w:t>名。专业负责人面向全院遴选，由教师个人申报，经教学管理部门初审、</w:t>
      </w:r>
      <w:r>
        <w:rPr>
          <w:rFonts w:hint="eastAsia"/>
          <w:lang w:val="en-US" w:eastAsia="zh-CN"/>
        </w:rPr>
        <w:t>学院</w:t>
      </w:r>
      <w:r>
        <w:t>审核后聘任。专业负责人每届任期四年，可以连聘连任。</w:t>
      </w:r>
    </w:p>
    <w:p w14:paraId="15CE7276">
      <w:pPr>
        <w:pStyle w:val="4"/>
        <w:ind w:left="636" w:right="1645"/>
        <w:rPr>
          <w:rFonts w:hint="eastAsia"/>
        </w:rPr>
      </w:pPr>
      <w:r>
        <w:t>第九条</w:t>
      </w:r>
      <w:r>
        <w:rPr>
          <w:rFonts w:ascii="Times New Roman" w:hAnsi="Times New Roman" w:eastAsia="Times New Roman" w:cs="Times New Roman"/>
        </w:rPr>
        <w:t xml:space="preserve"> </w:t>
      </w:r>
      <w:r>
        <w:t>专业负责人的遴选条件</w:t>
      </w:r>
      <w:r>
        <w:rPr>
          <w:rFonts w:ascii="Times New Roman" w:hAnsi="Times New Roman" w:eastAsia="Times New Roman" w:cs="Times New Roman"/>
        </w:rPr>
        <w:t xml:space="preserve"> </w:t>
      </w:r>
    </w:p>
    <w:p w14:paraId="2C09C6F3">
      <w:pPr>
        <w:numPr>
          <w:ilvl w:val="0"/>
          <w:numId w:val="1"/>
        </w:numPr>
        <w:ind w:right="0"/>
        <w:rPr>
          <w:rFonts w:hint="eastAsia"/>
        </w:rPr>
      </w:pPr>
      <w:r>
        <w:t>热爱教育事业，具有良好的思想政治素质，具有良好的师德师风修养，治学严谨，勇于创新。</w:t>
      </w:r>
      <w:r>
        <w:rPr>
          <w:rFonts w:ascii="Times New Roman" w:hAnsi="Times New Roman" w:eastAsia="Times New Roman" w:cs="Times New Roman"/>
        </w:rPr>
        <w:t xml:space="preserve"> </w:t>
      </w:r>
    </w:p>
    <w:p w14:paraId="0E2226F5">
      <w:pPr>
        <w:numPr>
          <w:ilvl w:val="0"/>
          <w:numId w:val="1"/>
        </w:numPr>
        <w:ind w:right="0"/>
        <w:rPr>
          <w:rFonts w:hint="eastAsia"/>
        </w:rPr>
      </w:pPr>
      <w:r>
        <w:t>长期从事教学工作，教学效果良好，教学业绩突出；具有较高的学术造诣，原则上应具备高级职称。</w:t>
      </w:r>
      <w:r>
        <w:rPr>
          <w:rFonts w:ascii="Times New Roman" w:hAnsi="Times New Roman" w:eastAsia="Times New Roman" w:cs="Times New Roman"/>
        </w:rPr>
        <w:t xml:space="preserve"> </w:t>
      </w:r>
    </w:p>
    <w:p w14:paraId="4F3D2DD7">
      <w:pPr>
        <w:numPr>
          <w:ilvl w:val="0"/>
          <w:numId w:val="1"/>
        </w:numPr>
        <w:ind w:right="0"/>
        <w:rPr>
          <w:rFonts w:hint="eastAsia"/>
        </w:rPr>
      </w:pPr>
      <w:r>
        <w:t>掌握本学科专业的发展动态和人才的需求，有清晰的专业建设与发展思路，在专业建设与改革中做出突出贡献。</w:t>
      </w:r>
      <w:r>
        <w:rPr>
          <w:rFonts w:ascii="Times New Roman" w:hAnsi="Times New Roman" w:eastAsia="Times New Roman" w:cs="Times New Roman"/>
        </w:rPr>
        <w:t xml:space="preserve"> </w:t>
      </w:r>
    </w:p>
    <w:p w14:paraId="79146AB7">
      <w:pPr>
        <w:pStyle w:val="4"/>
        <w:ind w:left="636" w:right="1645"/>
        <w:rPr>
          <w:rFonts w:hint="eastAsia"/>
        </w:rPr>
      </w:pPr>
      <w:r>
        <w:t>第十条</w:t>
      </w:r>
      <w:r>
        <w:rPr>
          <w:rFonts w:ascii="Times New Roman" w:hAnsi="Times New Roman" w:eastAsia="Times New Roman" w:cs="Times New Roman"/>
        </w:rPr>
        <w:t xml:space="preserve"> </w:t>
      </w:r>
      <w:r>
        <w:t>专业负责人的工作职责</w:t>
      </w:r>
      <w:r>
        <w:rPr>
          <w:rFonts w:ascii="Times New Roman" w:hAnsi="Times New Roman" w:eastAsia="Times New Roman" w:cs="Times New Roman"/>
        </w:rPr>
        <w:t xml:space="preserve"> </w:t>
      </w:r>
    </w:p>
    <w:p w14:paraId="1F4EF7FA">
      <w:pPr>
        <w:ind w:left="-15" w:right="0"/>
        <w:rPr>
          <w:rFonts w:hint="eastAsia"/>
        </w:rPr>
      </w:pPr>
      <w:r>
        <w:t>（一）根据学院的办学定位和人才培养的总体目标，组织制定本专业建设与发展规划、专业人才培养方案，指导制定教学计划。</w:t>
      </w:r>
    </w:p>
    <w:p w14:paraId="338BF149">
      <w:pPr>
        <w:ind w:left="-15" w:right="0"/>
        <w:rPr>
          <w:rFonts w:hint="eastAsia"/>
        </w:rPr>
      </w:pPr>
      <w:r>
        <w:t>（二）根据学院总体发展规划，组织高等教育发展和人才培养需求的研究，优化整合教学资源，推进专业建设和人才培养质量的持续提升。</w:t>
      </w:r>
      <w:r>
        <w:rPr>
          <w:rFonts w:ascii="Times New Roman" w:hAnsi="Times New Roman" w:eastAsia="Times New Roman" w:cs="Times New Roman"/>
        </w:rPr>
        <w:t xml:space="preserve"> </w:t>
      </w:r>
    </w:p>
    <w:p w14:paraId="1AB45197">
      <w:pPr>
        <w:numPr>
          <w:ilvl w:val="0"/>
          <w:numId w:val="2"/>
        </w:numPr>
        <w:ind w:right="0"/>
        <w:rPr>
          <w:rFonts w:hint="eastAsia"/>
        </w:rPr>
      </w:pPr>
      <w:r>
        <w:t>组织本专业的教育教学改革工作，积极推进本专业在课程体系、教学内容、教学理念、教学方法等方面的创新，推进教学质量的持续提升。</w:t>
      </w:r>
      <w:r>
        <w:rPr>
          <w:rFonts w:ascii="Times New Roman" w:hAnsi="Times New Roman" w:eastAsia="Times New Roman" w:cs="Times New Roman"/>
        </w:rPr>
        <w:t xml:space="preserve"> </w:t>
      </w:r>
    </w:p>
    <w:p w14:paraId="12AAE00E">
      <w:pPr>
        <w:numPr>
          <w:ilvl w:val="0"/>
          <w:numId w:val="2"/>
        </w:numPr>
        <w:ind w:right="0"/>
        <w:rPr>
          <w:rFonts w:hint="eastAsia"/>
        </w:rPr>
      </w:pPr>
      <w:r>
        <w:t>组建教学水平精湛、结构合理的教师团队；提出本专业教师队伍建设的计划和建议，指导实施教师培训，推进教师的教学能力的持续提升。</w:t>
      </w:r>
      <w:r>
        <w:rPr>
          <w:rFonts w:ascii="Times New Roman" w:hAnsi="Times New Roman" w:eastAsia="Times New Roman" w:cs="Times New Roman"/>
        </w:rPr>
        <w:t xml:space="preserve"> </w:t>
      </w:r>
    </w:p>
    <w:p w14:paraId="40623687">
      <w:pPr>
        <w:numPr>
          <w:ilvl w:val="0"/>
          <w:numId w:val="2"/>
        </w:numPr>
        <w:ind w:right="0"/>
        <w:rPr>
          <w:rFonts w:hint="eastAsia"/>
        </w:rPr>
      </w:pPr>
      <w:r>
        <w:t>组织制定学生的入学教育、</w:t>
      </w:r>
      <w:r>
        <w:rPr>
          <w:rFonts w:hint="eastAsia"/>
        </w:rPr>
        <w:t>学业</w:t>
      </w:r>
      <w:r>
        <w:t>指导、见实习活动、升学指导、职业规划教育等工作方案。</w:t>
      </w:r>
      <w:r>
        <w:rPr>
          <w:rFonts w:ascii="Times New Roman" w:hAnsi="Times New Roman" w:eastAsia="Times New Roman" w:cs="Times New Roman"/>
        </w:rPr>
        <w:t xml:space="preserve"> </w:t>
      </w:r>
    </w:p>
    <w:p w14:paraId="12D2B0C9">
      <w:pPr>
        <w:numPr>
          <w:ilvl w:val="0"/>
          <w:numId w:val="2"/>
        </w:numPr>
        <w:spacing w:after="172" w:line="259" w:lineRule="auto"/>
        <w:ind w:right="0"/>
        <w:rPr>
          <w:rFonts w:hint="eastAsia"/>
        </w:rPr>
      </w:pPr>
      <w:r>
        <w:t>完成学院交办的专业建设工作。</w:t>
      </w:r>
      <w:r>
        <w:rPr>
          <w:rFonts w:ascii="Times New Roman" w:hAnsi="Times New Roman" w:eastAsia="Times New Roman" w:cs="Times New Roman"/>
          <w:vertAlign w:val="subscript"/>
        </w:rPr>
        <w:t xml:space="preserve"> </w:t>
      </w:r>
    </w:p>
    <w:p w14:paraId="37D4DD65">
      <w:pPr>
        <w:pStyle w:val="3"/>
        <w:rPr>
          <w:rFonts w:hint="eastAsia"/>
        </w:rPr>
      </w:pPr>
      <w:r>
        <w:t>第三章</w:t>
      </w:r>
      <w:r>
        <w:rPr>
          <w:rFonts w:ascii="Times New Roman" w:hAnsi="Times New Roman" w:eastAsia="Times New Roman" w:cs="Times New Roman"/>
        </w:rPr>
        <w:t xml:space="preserve"> </w:t>
      </w:r>
      <w:r>
        <w:t>系主任</w:t>
      </w:r>
      <w:r>
        <w:rPr>
          <w:rFonts w:ascii="Times New Roman" w:hAnsi="Times New Roman" w:eastAsia="Times New Roman" w:cs="Times New Roman"/>
        </w:rPr>
        <w:t xml:space="preserve"> </w:t>
      </w:r>
    </w:p>
    <w:p w14:paraId="7C3E4561">
      <w:pPr>
        <w:spacing w:after="3" w:line="385" w:lineRule="auto"/>
        <w:ind w:left="-15" w:right="151"/>
        <w:jc w:val="both"/>
        <w:rPr>
          <w:rFonts w:hint="eastAsia"/>
        </w:rPr>
      </w:pPr>
      <w:r>
        <w:rPr>
          <w:rFonts w:ascii="楷体_GB2312" w:hAnsi="楷体_GB2312" w:eastAsia="楷体_GB2312" w:cs="楷体_GB2312"/>
        </w:rPr>
        <w:t>第十一条</w:t>
      </w:r>
      <w:r>
        <w:rPr>
          <w:rFonts w:ascii="Times New Roman" w:hAnsi="Times New Roman" w:eastAsia="Times New Roman" w:cs="Times New Roman"/>
        </w:rPr>
        <w:t xml:space="preserve"> </w:t>
      </w:r>
      <w:r>
        <w:t>生物医学工程专业下设的系设系主任、系副主任</w:t>
      </w:r>
      <w:ins w:id="13" w:author="单苑丽" w:date="2026-03-13T12:38:07Z">
        <w:r>
          <w:rPr>
            <w:rFonts w:hint="eastAsia"/>
            <w:lang w:eastAsia="zh-CN"/>
          </w:rPr>
          <w:t>，</w:t>
        </w:r>
      </w:ins>
      <w:ins w:id="14" w:author="单苑丽" w:date="2026-03-13T12:38:09Z">
        <w:r>
          <w:rPr>
            <w:rFonts w:hint="eastAsia"/>
            <w:lang w:val="en-US" w:eastAsia="zh-CN"/>
          </w:rPr>
          <w:t>原则</w:t>
        </w:r>
      </w:ins>
      <w:r>
        <w:t xml:space="preserve">各 </w:t>
      </w:r>
      <w:r>
        <w:rPr>
          <w:rFonts w:ascii="Times New Roman" w:hAnsi="Times New Roman" w:eastAsia="Times New Roman" w:cs="Times New Roman"/>
        </w:rPr>
        <w:t xml:space="preserve">1 </w:t>
      </w:r>
      <w:r>
        <w:t>名。系主任和系副主任面向全院遴选，由教师个人申报，经教学管理部门初审、</w:t>
      </w:r>
      <w:r>
        <w:rPr>
          <w:rFonts w:hint="eastAsia"/>
          <w:lang w:val="en-US" w:eastAsia="zh-CN"/>
        </w:rPr>
        <w:t>学院</w:t>
      </w:r>
      <w:r>
        <w:t>审核后聘任。系主任、系副主任每届任期四年，可以连聘连任。</w:t>
      </w:r>
      <w:r>
        <w:rPr>
          <w:rFonts w:ascii="Times New Roman" w:hAnsi="Times New Roman" w:eastAsia="Times New Roman" w:cs="Times New Roman"/>
        </w:rPr>
        <w:t xml:space="preserve"> </w:t>
      </w:r>
    </w:p>
    <w:p w14:paraId="123636EE">
      <w:pPr>
        <w:pStyle w:val="4"/>
        <w:ind w:left="636" w:right="1645"/>
        <w:rPr>
          <w:rFonts w:hint="eastAsia"/>
        </w:rPr>
      </w:pPr>
      <w:r>
        <w:t>第十二条</w:t>
      </w:r>
      <w:r>
        <w:rPr>
          <w:rFonts w:ascii="Times New Roman" w:hAnsi="Times New Roman" w:eastAsia="Times New Roman" w:cs="Times New Roman"/>
        </w:rPr>
        <w:t xml:space="preserve"> </w:t>
      </w:r>
      <w:r>
        <w:t>系主任（系副主任）的遴选条件</w:t>
      </w:r>
      <w:r>
        <w:rPr>
          <w:rFonts w:ascii="Times New Roman" w:hAnsi="Times New Roman" w:eastAsia="Times New Roman" w:cs="Times New Roman"/>
        </w:rPr>
        <w:t xml:space="preserve"> </w:t>
      </w:r>
    </w:p>
    <w:p w14:paraId="44E5FBDD">
      <w:pPr>
        <w:numPr>
          <w:ilvl w:val="0"/>
          <w:numId w:val="3"/>
        </w:numPr>
        <w:ind w:right="0"/>
        <w:rPr>
          <w:rFonts w:hint="eastAsia"/>
        </w:rPr>
      </w:pPr>
      <w:r>
        <w:t>热爱教育事业，具有良好的思想政治素质，具有良好的师德师风修养，治学严谨，勇于创新。</w:t>
      </w:r>
      <w:r>
        <w:rPr>
          <w:rFonts w:ascii="Times New Roman" w:hAnsi="Times New Roman" w:eastAsia="Times New Roman" w:cs="Times New Roman"/>
        </w:rPr>
        <w:t xml:space="preserve"> </w:t>
      </w:r>
    </w:p>
    <w:p w14:paraId="45FC17FD">
      <w:pPr>
        <w:numPr>
          <w:ilvl w:val="0"/>
          <w:numId w:val="3"/>
        </w:numPr>
        <w:ind w:right="0"/>
        <w:rPr>
          <w:rFonts w:hint="eastAsia"/>
        </w:rPr>
      </w:pPr>
      <w:r>
        <w:t>长期从事教学工作，教学效果良好，教学经验丰富；专业素质过硬，原则上具有高级职称。</w:t>
      </w:r>
      <w:r>
        <w:rPr>
          <w:rFonts w:ascii="Times New Roman" w:hAnsi="Times New Roman" w:eastAsia="Times New Roman" w:cs="Times New Roman"/>
        </w:rPr>
        <w:t xml:space="preserve"> </w:t>
      </w:r>
    </w:p>
    <w:p w14:paraId="7331226B">
      <w:pPr>
        <w:pStyle w:val="4"/>
        <w:ind w:left="636" w:right="1645"/>
        <w:rPr>
          <w:rFonts w:hint="eastAsia"/>
        </w:rPr>
      </w:pPr>
      <w:r>
        <w:t>第十三条</w:t>
      </w:r>
      <w:r>
        <w:rPr>
          <w:rFonts w:ascii="Times New Roman" w:hAnsi="Times New Roman" w:eastAsia="Times New Roman" w:cs="Times New Roman"/>
        </w:rPr>
        <w:t xml:space="preserve"> </w:t>
      </w:r>
      <w:r>
        <w:t>系主任</w:t>
      </w:r>
      <w:del w:id="15" w:author="单苑丽" w:date="2026-03-13T12:42:42Z">
        <w:r>
          <w:rPr/>
          <w:delText>（系副主任）的</w:delText>
        </w:r>
      </w:del>
      <w:r>
        <w:t>工作职责</w:t>
      </w:r>
      <w:r>
        <w:rPr>
          <w:rFonts w:ascii="Times New Roman" w:hAnsi="Times New Roman" w:eastAsia="Times New Roman" w:cs="Times New Roman"/>
        </w:rPr>
        <w:t xml:space="preserve"> </w:t>
      </w:r>
    </w:p>
    <w:p w14:paraId="34E89471">
      <w:pPr>
        <w:numPr>
          <w:ilvl w:val="0"/>
          <w:numId w:val="4"/>
        </w:numPr>
        <w:ind w:right="0"/>
        <w:rPr>
          <w:ins w:id="16" w:author="单苑丽" w:date="2026-03-13T14:14:39Z"/>
          <w:rFonts w:hint="eastAsia"/>
        </w:rPr>
      </w:pPr>
      <w:ins w:id="17" w:author="单苑丽" w:date="2026-03-13T14:14:39Z">
        <w:r>
          <w:rPr>
            <w:rFonts w:hint="eastAsia"/>
          </w:rPr>
          <w:t>传达</w:t>
        </w:r>
      </w:ins>
      <w:ins w:id="18" w:author="单苑丽" w:date="2026-03-13T14:14:39Z">
        <w:r>
          <w:rPr>
            <w:rFonts w:hint="eastAsia"/>
            <w:lang w:val="en-US" w:eastAsia="zh-CN"/>
          </w:rPr>
          <w:t>学校、学院</w:t>
        </w:r>
      </w:ins>
      <w:ins w:id="19" w:author="单苑丽" w:date="2026-03-13T14:14:39Z">
        <w:r>
          <w:rPr>
            <w:rFonts w:hint="eastAsia"/>
          </w:rPr>
          <w:t>关于专业建设</w:t>
        </w:r>
      </w:ins>
      <w:ins w:id="20" w:author="单苑丽" w:date="2026-03-13T14:14:39Z">
        <w:r>
          <w:rPr>
            <w:rFonts w:hint="eastAsia"/>
            <w:lang w:eastAsia="zh-CN"/>
          </w:rPr>
          <w:t>、</w:t>
        </w:r>
      </w:ins>
      <w:ins w:id="21" w:author="单苑丽" w:date="2026-03-13T14:14:39Z">
        <w:r>
          <w:rPr>
            <w:rFonts w:hint="eastAsia"/>
            <w:lang w:val="en-US" w:eastAsia="zh-CN"/>
          </w:rPr>
          <w:t>教学工作</w:t>
        </w:r>
      </w:ins>
      <w:ins w:id="22" w:author="单苑丽" w:date="2026-03-13T14:14:39Z">
        <w:r>
          <w:rPr>
            <w:rFonts w:hint="eastAsia"/>
          </w:rPr>
          <w:t>的各项要求，定期向学院汇报全系整体教学与管理工作情况。</w:t>
        </w:r>
      </w:ins>
    </w:p>
    <w:p w14:paraId="72FE93E3">
      <w:pPr>
        <w:numPr>
          <w:ilvl w:val="0"/>
          <w:numId w:val="4"/>
        </w:numPr>
        <w:ind w:right="0"/>
        <w:rPr>
          <w:ins w:id="23" w:author="单苑丽" w:date="2026-03-13T14:14:39Z"/>
          <w:rFonts w:hint="eastAsia"/>
        </w:rPr>
      </w:pPr>
      <w:ins w:id="24" w:author="单苑丽" w:date="2026-03-13T14:14:39Z">
        <w:r>
          <w:rPr>
            <w:rFonts w:hint="eastAsia"/>
          </w:rPr>
          <w:t>协助专业负责人统筹专业建设工作，牵头制定系建设规划</w:t>
        </w:r>
      </w:ins>
      <w:ins w:id="25" w:author="单苑丽" w:date="2026-03-13T14:14:58Z">
        <w:r>
          <w:rPr>
            <w:rFonts w:hint="eastAsia"/>
            <w:lang w:val="en-US" w:eastAsia="zh-CN"/>
          </w:rPr>
          <w:t>和</w:t>
        </w:r>
      </w:ins>
      <w:ins w:id="26" w:author="单苑丽" w:date="2026-03-13T14:15:08Z">
        <w:r>
          <w:rPr>
            <w:rFonts w:hint="eastAsia"/>
            <w:lang w:val="en-US" w:eastAsia="zh-CN"/>
          </w:rPr>
          <w:t>规章</w:t>
        </w:r>
      </w:ins>
      <w:ins w:id="27" w:author="单苑丽" w:date="2026-03-13T14:15:13Z">
        <w:r>
          <w:rPr>
            <w:rFonts w:hint="eastAsia"/>
            <w:lang w:val="en-US" w:eastAsia="zh-CN"/>
          </w:rPr>
          <w:t>制度</w:t>
        </w:r>
      </w:ins>
      <w:ins w:id="28" w:author="单苑丽" w:date="2026-03-13T14:14:39Z">
        <w:r>
          <w:rPr>
            <w:rFonts w:hint="eastAsia"/>
          </w:rPr>
          <w:t>，对接专业建设目标，统筹完成专业年度质量报告的整体编制与上报。</w:t>
        </w:r>
      </w:ins>
    </w:p>
    <w:p w14:paraId="23A5EBC9">
      <w:pPr>
        <w:numPr>
          <w:ilvl w:val="0"/>
          <w:numId w:val="4"/>
        </w:numPr>
        <w:ind w:right="0"/>
        <w:rPr>
          <w:ins w:id="29" w:author="单苑丽" w:date="2026-03-13T14:16:18Z"/>
          <w:rFonts w:hint="eastAsia"/>
        </w:rPr>
      </w:pPr>
      <w:ins w:id="30" w:author="单苑丽" w:date="2026-03-13T14:14:39Z">
        <w:r>
          <w:rPr>
            <w:rFonts w:hint="eastAsia"/>
          </w:rPr>
          <w:t>统筹全系教师队伍建设，统筹教师培训、青年教师助讲培养和全系教师考核工作，向上级反馈教师队伍建设整体情况。</w:t>
        </w:r>
      </w:ins>
    </w:p>
    <w:p w14:paraId="13F01992">
      <w:pPr>
        <w:numPr>
          <w:ilvl w:val="0"/>
          <w:numId w:val="4"/>
        </w:numPr>
        <w:ind w:right="0"/>
        <w:rPr>
          <w:ins w:id="31" w:author="单苑丽" w:date="2026-03-13T14:14:39Z"/>
          <w:rFonts w:hint="eastAsia"/>
        </w:rPr>
      </w:pPr>
      <w:ins w:id="32" w:author="单苑丽" w:date="2026-03-13T14:16:22Z">
        <w:r>
          <w:rPr>
            <w:rFonts w:hint="eastAsia"/>
          </w:rPr>
          <w:t>承接专业负责人交办的教学工作，统筹全系日常行政管理与教学管理工作，协调解决工作推进中的整体问题</w:t>
        </w:r>
      </w:ins>
      <w:ins w:id="33" w:author="单苑丽" w:date="2026-03-13T14:16:24Z">
        <w:r>
          <w:rPr>
            <w:rFonts w:hint="eastAsia"/>
            <w:lang w:eastAsia="zh-CN"/>
          </w:rPr>
          <w:t>。</w:t>
        </w:r>
      </w:ins>
    </w:p>
    <w:p w14:paraId="3F025716">
      <w:pPr>
        <w:numPr>
          <w:ilvl w:val="-1"/>
          <w:numId w:val="0"/>
        </w:numPr>
        <w:ind w:right="0" w:firstLine="640" w:firstLineChars="200"/>
        <w:rPr>
          <w:del w:id="35" w:author="单苑丽" w:date="2026-03-13T14:14:32Z"/>
          <w:rFonts w:hint="eastAsia"/>
        </w:rPr>
        <w:pPrChange w:id="34" w:author="单苑丽" w:date="2026-03-13T14:16:36Z">
          <w:pPr>
            <w:numPr>
              <w:ilvl w:val="0"/>
              <w:numId w:val="4"/>
            </w:numPr>
            <w:ind w:right="0"/>
          </w:pPr>
        </w:pPrChange>
      </w:pPr>
      <w:del w:id="36" w:author="单苑丽" w:date="2026-03-13T14:14:32Z">
        <w:r>
          <w:rPr/>
          <w:delText>根据学院总体发展规划，负责制定并督促执行全系发展规划和各项管理制度。</w:delText>
        </w:r>
      </w:del>
      <w:del w:id="37" w:author="单苑丽" w:date="2026-03-13T14:14:32Z">
        <w:r>
          <w:rPr>
            <w:rFonts w:ascii="Times New Roman" w:hAnsi="Times New Roman" w:eastAsia="Times New Roman" w:cs="Times New Roman"/>
          </w:rPr>
          <w:delText xml:space="preserve"> </w:delText>
        </w:r>
      </w:del>
    </w:p>
    <w:p w14:paraId="57D3B657">
      <w:pPr>
        <w:numPr>
          <w:ilvl w:val="-1"/>
          <w:numId w:val="0"/>
        </w:numPr>
        <w:ind w:right="0" w:firstLine="640" w:firstLineChars="200"/>
        <w:rPr>
          <w:del w:id="39" w:author="单苑丽" w:date="2026-03-13T14:14:32Z"/>
          <w:rFonts w:hint="eastAsia"/>
        </w:rPr>
        <w:pPrChange w:id="38" w:author="单苑丽" w:date="2026-03-13T14:16:36Z">
          <w:pPr>
            <w:numPr>
              <w:ilvl w:val="0"/>
              <w:numId w:val="4"/>
            </w:numPr>
            <w:ind w:right="0"/>
          </w:pPr>
        </w:pPrChange>
      </w:pPr>
      <w:del w:id="40" w:author="单苑丽" w:date="2026-03-13T14:14:32Z">
        <w:r>
          <w:rPr/>
          <w:delText>协助专业负责人做好专业建设。根据专业建设与发展规划，制定系建设规划，实现专业建设目标，完成专业年度质量报告。</w:delText>
        </w:r>
      </w:del>
      <w:del w:id="41" w:author="单苑丽" w:date="2026-03-13T14:14:32Z">
        <w:r>
          <w:rPr>
            <w:rFonts w:ascii="Times New Roman" w:hAnsi="Times New Roman" w:eastAsia="Times New Roman" w:cs="Times New Roman"/>
          </w:rPr>
          <w:delText xml:space="preserve"> </w:delText>
        </w:r>
      </w:del>
    </w:p>
    <w:p w14:paraId="70070F27">
      <w:pPr>
        <w:numPr>
          <w:ilvl w:val="-1"/>
          <w:numId w:val="0"/>
        </w:numPr>
        <w:ind w:right="0" w:firstLine="640" w:firstLineChars="200"/>
        <w:rPr>
          <w:del w:id="43" w:author="单苑丽" w:date="2026-03-13T14:14:32Z"/>
          <w:rFonts w:hint="eastAsia"/>
        </w:rPr>
        <w:pPrChange w:id="42" w:author="单苑丽" w:date="2026-03-13T14:16:36Z">
          <w:pPr>
            <w:numPr>
              <w:ilvl w:val="0"/>
              <w:numId w:val="4"/>
            </w:numPr>
            <w:ind w:right="0"/>
          </w:pPr>
        </w:pPrChange>
      </w:pPr>
      <w:del w:id="44" w:author="单苑丽" w:date="2026-03-13T14:14:32Z">
        <w:r>
          <w:rPr/>
          <w:delText>组织开展全系教学建设与改革。</w:delText>
        </w:r>
      </w:del>
      <w:del w:id="45" w:author="单苑丽" w:date="2026-03-13T14:14:32Z">
        <w:r>
          <w:rPr>
            <w:rFonts w:hint="eastAsia"/>
          </w:rPr>
          <w:delText>负责实施</w:delText>
        </w:r>
      </w:del>
      <w:del w:id="46" w:author="单苑丽" w:date="2026-03-13T14:14:32Z">
        <w:r>
          <w:rPr/>
          <w:delText>课程建设、教材建设、实验室建设和教学实习基地建设等，积极</w:delText>
        </w:r>
      </w:del>
      <w:del w:id="47" w:author="单苑丽" w:date="2026-03-13T14:14:32Z">
        <w:r>
          <w:rPr>
            <w:rFonts w:hint="eastAsia"/>
          </w:rPr>
          <w:delText>开展</w:delText>
        </w:r>
      </w:del>
      <w:del w:id="48" w:author="单苑丽" w:date="2026-03-13T14:14:32Z">
        <w:r>
          <w:rPr/>
          <w:delText>教育教学工作改革与创新，推进教学质量的持续提升。</w:delText>
        </w:r>
      </w:del>
      <w:del w:id="49" w:author="单苑丽" w:date="2026-03-13T14:14:32Z">
        <w:r>
          <w:rPr>
            <w:rFonts w:ascii="Times New Roman" w:hAnsi="Times New Roman" w:eastAsia="Times New Roman" w:cs="Times New Roman"/>
          </w:rPr>
          <w:delText xml:space="preserve"> </w:delText>
        </w:r>
      </w:del>
    </w:p>
    <w:p w14:paraId="59DD4C6B">
      <w:pPr>
        <w:numPr>
          <w:ilvl w:val="-1"/>
          <w:numId w:val="0"/>
        </w:numPr>
        <w:ind w:right="0" w:firstLine="640" w:firstLineChars="200"/>
        <w:rPr>
          <w:del w:id="51" w:author="单苑丽" w:date="2026-03-13T14:14:32Z"/>
          <w:rFonts w:hint="eastAsia"/>
        </w:rPr>
        <w:pPrChange w:id="50" w:author="单苑丽" w:date="2026-03-13T14:16:36Z">
          <w:pPr>
            <w:numPr>
              <w:ilvl w:val="0"/>
              <w:numId w:val="4"/>
            </w:numPr>
            <w:ind w:right="0"/>
          </w:pPr>
        </w:pPrChange>
      </w:pPr>
      <w:del w:id="52" w:author="单苑丽" w:date="2026-03-13T14:14:32Z">
        <w:r>
          <w:rPr/>
          <w:delText>负责全系教学管理。制定教学计划，落实教学任务，安排毕业实习、毕业设计（论文）工作等。严格教学管理，组织教学检查，加强教学监控，</w:delText>
        </w:r>
      </w:del>
      <w:del w:id="53" w:author="单苑丽" w:date="2026-03-13T14:14:32Z">
        <w:r>
          <w:rPr>
            <w:rFonts w:hint="eastAsia"/>
          </w:rPr>
          <w:delText>保障</w:delText>
        </w:r>
      </w:del>
      <w:del w:id="54" w:author="单苑丽" w:date="2026-03-13T14:14:32Z">
        <w:r>
          <w:rPr/>
          <w:delText>教学质量。</w:delText>
        </w:r>
      </w:del>
      <w:del w:id="55" w:author="单苑丽" w:date="2026-03-13T14:14:32Z">
        <w:r>
          <w:rPr>
            <w:rFonts w:ascii="Times New Roman" w:hAnsi="Times New Roman" w:eastAsia="Times New Roman" w:cs="Times New Roman"/>
          </w:rPr>
          <w:delText xml:space="preserve"> </w:delText>
        </w:r>
      </w:del>
    </w:p>
    <w:p w14:paraId="19C98B73">
      <w:pPr>
        <w:numPr>
          <w:ilvl w:val="-1"/>
          <w:numId w:val="0"/>
        </w:numPr>
        <w:ind w:right="0" w:firstLine="640" w:firstLineChars="200"/>
        <w:rPr>
          <w:del w:id="57" w:author="单苑丽" w:date="2026-03-13T14:14:32Z"/>
          <w:rFonts w:hint="eastAsia"/>
        </w:rPr>
        <w:pPrChange w:id="56" w:author="单苑丽" w:date="2026-03-13T14:16:36Z">
          <w:pPr>
            <w:numPr>
              <w:ilvl w:val="0"/>
              <w:numId w:val="4"/>
            </w:numPr>
            <w:ind w:right="0"/>
          </w:pPr>
        </w:pPrChange>
      </w:pPr>
      <w:del w:id="58" w:author="单苑丽" w:date="2026-03-13T14:14:32Z">
        <w:r>
          <w:rPr/>
          <w:delText>负责全系教师队伍建设。落实教授为本科生上课</w:delText>
        </w:r>
      </w:del>
      <w:del w:id="59" w:author="单苑丽" w:date="2026-03-13T14:14:32Z">
        <w:r>
          <w:rPr>
            <w:rFonts w:hint="eastAsia"/>
          </w:rPr>
          <w:delText>任务</w:delText>
        </w:r>
      </w:del>
      <w:del w:id="60" w:author="单苑丽" w:date="2026-03-13T14:14:32Z">
        <w:r>
          <w:rPr/>
          <w:delText>；落实教师培训和青年教师助讲培养；负责全系教师考核。</w:delText>
        </w:r>
      </w:del>
      <w:del w:id="61" w:author="单苑丽" w:date="2026-03-13T14:14:32Z">
        <w:r>
          <w:rPr>
            <w:rFonts w:ascii="Times New Roman" w:hAnsi="Times New Roman" w:eastAsia="Times New Roman" w:cs="Times New Roman"/>
          </w:rPr>
          <w:delText xml:space="preserve"> </w:delText>
        </w:r>
      </w:del>
    </w:p>
    <w:p w14:paraId="63F787CD">
      <w:pPr>
        <w:numPr>
          <w:ilvl w:val="-1"/>
          <w:numId w:val="0"/>
        </w:numPr>
        <w:ind w:right="0" w:firstLine="640" w:firstLineChars="200"/>
        <w:rPr>
          <w:del w:id="63" w:author="单苑丽" w:date="2026-03-13T14:14:32Z"/>
          <w:rFonts w:hint="eastAsia"/>
        </w:rPr>
        <w:pPrChange w:id="62" w:author="单苑丽" w:date="2026-03-13T14:16:36Z">
          <w:pPr>
            <w:numPr>
              <w:ilvl w:val="0"/>
              <w:numId w:val="4"/>
            </w:numPr>
            <w:ind w:right="0"/>
          </w:pPr>
        </w:pPrChange>
      </w:pPr>
      <w:del w:id="64" w:author="单苑丽" w:date="2026-03-13T14:14:32Z">
        <w:r>
          <w:rPr/>
          <w:delText>完成专业负责人交办的教学工作；负责全系日常行政管理工作。</w:delText>
        </w:r>
      </w:del>
      <w:del w:id="65" w:author="单苑丽" w:date="2026-03-13T14:14:32Z">
        <w:r>
          <w:rPr>
            <w:rFonts w:ascii="Times New Roman" w:hAnsi="Times New Roman" w:eastAsia="Times New Roman" w:cs="Times New Roman"/>
          </w:rPr>
          <w:delText xml:space="preserve"> </w:delText>
        </w:r>
      </w:del>
    </w:p>
    <w:p w14:paraId="1147BDDF">
      <w:pPr>
        <w:pStyle w:val="4"/>
        <w:ind w:left="0" w:right="1645" w:firstLine="640" w:firstLineChars="200"/>
        <w:rPr>
          <w:ins w:id="67" w:author="单苑丽" w:date="2026-03-13T12:42:25Z"/>
          <w:rFonts w:hint="eastAsia"/>
        </w:rPr>
        <w:pPrChange w:id="66" w:author="单苑丽" w:date="2026-03-13T14:16:36Z">
          <w:pPr>
            <w:pStyle w:val="4"/>
            <w:ind w:left="636" w:right="1645"/>
          </w:pPr>
        </w:pPrChange>
      </w:pPr>
      <w:del w:id="68" w:author="单苑丽" w:date="2026-03-13T14:14:32Z">
        <w:r>
          <w:rPr>
            <w:rFonts w:hint="default" w:ascii="仿宋_GB2312" w:hAnsi="仿宋_GB2312" w:eastAsia="仿宋_GB2312" w:cs="仿宋_GB2312"/>
            <w:lang w:val="en-US" w:eastAsia="zh-CN"/>
          </w:rPr>
          <w:delText>定期向学院汇报教学工作。</w:delText>
        </w:r>
      </w:del>
      <w:ins w:id="69" w:author="单苑丽" w:date="2026-03-13T12:42:25Z">
        <w:r>
          <w:rPr/>
          <w:t>第十</w:t>
        </w:r>
      </w:ins>
      <w:ins w:id="70" w:author="单苑丽" w:date="2026-03-13T12:42:28Z">
        <w:r>
          <w:rPr>
            <w:rFonts w:hint="eastAsia"/>
            <w:lang w:val="en-US" w:eastAsia="zh-CN"/>
          </w:rPr>
          <w:t>四</w:t>
        </w:r>
      </w:ins>
      <w:ins w:id="71" w:author="单苑丽" w:date="2026-03-13T12:42:25Z">
        <w:r>
          <w:rPr/>
          <w:t>条</w:t>
        </w:r>
      </w:ins>
      <w:ins w:id="72" w:author="单苑丽" w:date="2026-03-13T12:42:25Z">
        <w:r>
          <w:rPr>
            <w:rFonts w:ascii="Times New Roman" w:hAnsi="Times New Roman" w:eastAsia="Times New Roman" w:cs="Times New Roman"/>
          </w:rPr>
          <w:t xml:space="preserve"> </w:t>
        </w:r>
      </w:ins>
      <w:ins w:id="73" w:author="单苑丽" w:date="2026-03-13T12:42:25Z">
        <w:r>
          <w:rPr/>
          <w:t>系副主任工作职责</w:t>
        </w:r>
      </w:ins>
      <w:ins w:id="74" w:author="单苑丽" w:date="2026-03-13T12:42:25Z">
        <w:r>
          <w:rPr>
            <w:rFonts w:ascii="Times New Roman" w:hAnsi="Times New Roman" w:eastAsia="Times New Roman" w:cs="Times New Roman"/>
          </w:rPr>
          <w:t xml:space="preserve"> </w:t>
        </w:r>
      </w:ins>
    </w:p>
    <w:p w14:paraId="10672ED3">
      <w:pPr>
        <w:numPr>
          <w:ilvl w:val="0"/>
          <w:numId w:val="5"/>
        </w:numPr>
        <w:ind w:right="0"/>
        <w:rPr>
          <w:ins w:id="75" w:author="单苑丽" w:date="2026-03-13T14:16:03Z"/>
          <w:rFonts w:hint="default" w:ascii="仿宋_GB2312" w:hAnsi="仿宋_GB2312" w:eastAsia="仿宋_GB2312" w:cs="仿宋_GB2312"/>
          <w:lang w:val="en-US" w:eastAsia="zh-CN"/>
        </w:rPr>
      </w:pPr>
      <w:ins w:id="76" w:author="单苑丽" w:date="2026-03-13T14:16:03Z">
        <w:r>
          <w:rPr>
            <w:rFonts w:hint="default" w:ascii="仿宋_GB2312" w:hAnsi="仿宋_GB2312" w:eastAsia="仿宋_GB2312" w:cs="仿宋_GB2312"/>
            <w:lang w:val="en-US" w:eastAsia="zh-CN"/>
          </w:rPr>
          <w:t>具体落实全系发展规划和各项管理制度的执行工作，做好日常监督与细节把控，确保制度落地见效。</w:t>
        </w:r>
      </w:ins>
    </w:p>
    <w:p w14:paraId="73FA8B3B">
      <w:pPr>
        <w:numPr>
          <w:ilvl w:val="0"/>
          <w:numId w:val="5"/>
        </w:numPr>
        <w:ind w:right="0"/>
        <w:rPr>
          <w:ins w:id="77" w:author="单苑丽" w:date="2026-03-13T14:16:03Z"/>
          <w:rFonts w:hint="default" w:ascii="仿宋_GB2312" w:hAnsi="仿宋_GB2312" w:eastAsia="仿宋_GB2312" w:cs="仿宋_GB2312"/>
          <w:lang w:val="en-US" w:eastAsia="zh-CN"/>
        </w:rPr>
      </w:pPr>
      <w:ins w:id="78" w:author="单苑丽" w:date="2026-03-13T14:16:03Z">
        <w:r>
          <w:rPr>
            <w:rFonts w:hint="default" w:ascii="仿宋_GB2312" w:hAnsi="仿宋_GB2312" w:eastAsia="仿宋_GB2312" w:cs="仿宋_GB2312"/>
            <w:lang w:val="en-US" w:eastAsia="zh-CN"/>
          </w:rPr>
          <w:t>协助系主任做好专业建设具体工作，推进系建设规划的实操落地，具体负责专业年度质量报告的材料收集、内容撰写等编制工作。</w:t>
        </w:r>
      </w:ins>
    </w:p>
    <w:p w14:paraId="7A1F1C23">
      <w:pPr>
        <w:numPr>
          <w:ilvl w:val="0"/>
          <w:numId w:val="5"/>
        </w:numPr>
        <w:ind w:right="0"/>
        <w:rPr>
          <w:ins w:id="79" w:author="单苑丽" w:date="2026-03-13T14:16:03Z"/>
          <w:rFonts w:hint="default" w:ascii="仿宋_GB2312" w:hAnsi="仿宋_GB2312" w:eastAsia="仿宋_GB2312" w:cs="仿宋_GB2312"/>
          <w:lang w:val="en-US" w:eastAsia="zh-CN"/>
        </w:rPr>
      </w:pPr>
      <w:ins w:id="80" w:author="单苑丽" w:date="2026-03-13T14:16:03Z">
        <w:r>
          <w:rPr>
            <w:rFonts w:hint="default" w:ascii="仿宋_GB2312" w:hAnsi="仿宋_GB2312" w:eastAsia="仿宋_GB2312" w:cs="仿宋_GB2312"/>
            <w:lang w:val="en-US" w:eastAsia="zh-CN"/>
          </w:rPr>
          <w:t>具体组织开展全系教学建设与改革工作，执行课程建设、教材建设、实验室建设和教学实习基地建设的各项具体事宜；积极推进教育教学改革与创新，落实提升教学质量的各项具体措施。</w:t>
        </w:r>
      </w:ins>
    </w:p>
    <w:p w14:paraId="5529E071">
      <w:pPr>
        <w:numPr>
          <w:ilvl w:val="0"/>
          <w:numId w:val="5"/>
        </w:numPr>
        <w:ind w:right="0"/>
        <w:rPr>
          <w:ins w:id="81" w:author="单苑丽" w:date="2026-03-13T14:16:03Z"/>
          <w:rFonts w:hint="default" w:ascii="仿宋_GB2312" w:hAnsi="仿宋_GB2312" w:eastAsia="仿宋_GB2312" w:cs="仿宋_GB2312"/>
          <w:lang w:val="en-US" w:eastAsia="zh-CN"/>
        </w:rPr>
      </w:pPr>
      <w:ins w:id="82" w:author="单苑丽" w:date="2026-03-13T14:16:03Z">
        <w:r>
          <w:rPr>
            <w:rFonts w:hint="default" w:ascii="仿宋_GB2312" w:hAnsi="仿宋_GB2312" w:eastAsia="仿宋_GB2312" w:cs="仿宋_GB2312"/>
            <w:lang w:val="en-US" w:eastAsia="zh-CN"/>
          </w:rPr>
          <w:t>负责全系教学管理的具体工作，制定详细教学计划，精准落实教学任务，具体安排毕业实习、毕业设计（论文）等相关工作；严格执行教学检查，加强日常教学监控，做好教学质量保障的各项实操工作。</w:t>
        </w:r>
      </w:ins>
    </w:p>
    <w:p w14:paraId="1654AA85">
      <w:pPr>
        <w:numPr>
          <w:ilvl w:val="0"/>
          <w:numId w:val="5"/>
        </w:numPr>
        <w:ind w:right="0"/>
        <w:rPr>
          <w:ins w:id="83" w:author="单苑丽" w:date="2026-03-13T14:16:03Z"/>
          <w:rFonts w:hint="default" w:ascii="仿宋_GB2312" w:hAnsi="仿宋_GB2312" w:eastAsia="仿宋_GB2312" w:cs="仿宋_GB2312"/>
          <w:lang w:val="en-US" w:eastAsia="zh-CN"/>
        </w:rPr>
      </w:pPr>
      <w:ins w:id="84" w:author="单苑丽" w:date="2026-03-13T14:16:03Z">
        <w:r>
          <w:rPr>
            <w:rFonts w:hint="default" w:ascii="仿宋_GB2312" w:hAnsi="仿宋_GB2312" w:eastAsia="仿宋_GB2312" w:cs="仿宋_GB2312"/>
            <w:lang w:val="en-US" w:eastAsia="zh-CN"/>
          </w:rPr>
          <w:t>具体落实全系教师队伍建设的各项工作，执行教授为本科生上课的具体排课与监督，推进教师培训、青年教师助讲培养的具体实施，负责全系教师考核的材料收集、量化评分、结果统计等具体工作。</w:t>
        </w:r>
      </w:ins>
    </w:p>
    <w:p w14:paraId="7A01D68F">
      <w:pPr>
        <w:numPr>
          <w:ilvl w:val="0"/>
          <w:numId w:val="5"/>
        </w:numPr>
        <w:ind w:right="0"/>
        <w:rPr>
          <w:ins w:id="85" w:author="单苑丽" w:date="2026-03-13T14:16:03Z"/>
          <w:rFonts w:hint="default" w:ascii="仿宋_GB2312" w:hAnsi="仿宋_GB2312" w:eastAsia="仿宋_GB2312" w:cs="仿宋_GB2312"/>
          <w:lang w:val="en-US" w:eastAsia="zh-CN"/>
        </w:rPr>
      </w:pPr>
      <w:ins w:id="86" w:author="单苑丽" w:date="2026-03-13T14:16:03Z">
        <w:r>
          <w:rPr>
            <w:rFonts w:hint="default" w:ascii="仿宋_GB2312" w:hAnsi="仿宋_GB2312" w:eastAsia="仿宋_GB2312" w:cs="仿宋_GB2312"/>
            <w:lang w:val="en-US" w:eastAsia="zh-CN"/>
          </w:rPr>
          <w:t>协助系主任完成专业负责人交办的教学具体工作，全面负责全系日常行政管理的各项实操事宜，处理日常行政事务。</w:t>
        </w:r>
      </w:ins>
    </w:p>
    <w:p w14:paraId="00A64385">
      <w:pPr>
        <w:numPr>
          <w:ilvl w:val="0"/>
          <w:numId w:val="5"/>
        </w:numPr>
        <w:ind w:right="0" w:firstLine="0"/>
        <w:rPr>
          <w:rFonts w:hint="eastAsia"/>
        </w:rPr>
        <w:pPrChange w:id="87" w:author="单苑丽" w:date="2026-03-13T14:16:59Z">
          <w:pPr>
            <w:numPr>
              <w:ilvl w:val="0"/>
              <w:numId w:val="4"/>
            </w:numPr>
            <w:ind w:right="0"/>
          </w:pPr>
        </w:pPrChange>
      </w:pPr>
      <w:ins w:id="88" w:author="单苑丽" w:date="2026-03-13T14:16:03Z">
        <w:r>
          <w:rPr>
            <w:rFonts w:hint="default" w:ascii="仿宋_GB2312" w:hAnsi="仿宋_GB2312" w:eastAsia="仿宋_GB2312" w:cs="仿宋_GB2312"/>
            <w:lang w:val="en-US" w:eastAsia="zh-CN"/>
          </w:rPr>
          <w:t>协助系主任整理全系教学工作汇报材料，做好各项工作数据、进展情况的收集与汇总，支撑系主任向上级汇报工作。定期向学院汇报教学工作。</w:t>
        </w:r>
      </w:ins>
    </w:p>
    <w:p w14:paraId="2A21B930">
      <w:pPr>
        <w:pStyle w:val="3"/>
        <w:rPr>
          <w:rFonts w:hint="eastAsia"/>
        </w:rPr>
      </w:pPr>
      <w:r>
        <w:t>第四章</w:t>
      </w:r>
      <w:r>
        <w:rPr>
          <w:rFonts w:ascii="Times New Roman" w:hAnsi="Times New Roman" w:eastAsia="Times New Roman" w:cs="Times New Roman"/>
        </w:rPr>
        <w:t xml:space="preserve"> </w:t>
      </w:r>
      <w:r>
        <w:rPr>
          <w:rFonts w:hint="eastAsia"/>
        </w:rPr>
        <w:t>教研室主任</w:t>
      </w:r>
      <w:r>
        <w:rPr>
          <w:rFonts w:ascii="Times New Roman" w:hAnsi="Times New Roman" w:eastAsia="Times New Roman" w:cs="Times New Roman"/>
        </w:rPr>
        <w:t xml:space="preserve"> </w:t>
      </w:r>
    </w:p>
    <w:p w14:paraId="6ACA279F">
      <w:pPr>
        <w:ind w:left="-15" w:right="0"/>
        <w:rPr>
          <w:rFonts w:hint="eastAsia"/>
        </w:rPr>
      </w:pPr>
      <w:r>
        <w:rPr>
          <w:rFonts w:ascii="楷体_GB2312" w:hAnsi="楷体_GB2312" w:eastAsia="楷体_GB2312" w:cs="楷体_GB2312"/>
        </w:rPr>
        <w:t>第十</w:t>
      </w:r>
      <w:del w:id="89" w:author="单苑丽" w:date="2026-03-13T12:44:31Z">
        <w:r>
          <w:rPr>
            <w:rFonts w:hint="default" w:ascii="楷体_GB2312" w:hAnsi="楷体_GB2312" w:eastAsia="楷体_GB2312" w:cs="楷体_GB2312"/>
            <w:lang w:val="en-US"/>
          </w:rPr>
          <w:delText>四</w:delText>
        </w:r>
      </w:del>
      <w:ins w:id="90" w:author="单苑丽" w:date="2026-03-13T12:44:36Z">
        <w:r>
          <w:rPr>
            <w:rFonts w:hint="default" w:ascii="楷体_GB2312" w:hAnsi="楷体_GB2312" w:eastAsia="楷体_GB2312" w:cs="楷体_GB2312"/>
            <w:lang w:val="en-US" w:eastAsia="zh-CN"/>
            <w:rPrChange w:id="91" w:author="单苑丽" w:date="2026-03-13T12:44:40Z">
              <w:rPr>
                <w:rFonts w:hint="eastAsia" w:ascii="楷体_GB2312" w:hAnsi="楷体_GB2312" w:eastAsia="楷体_GB2312" w:cs="楷体_GB2312"/>
                <w:lang w:val="en-US" w:eastAsia="zh-CN"/>
              </w:rPr>
            </w:rPrChange>
          </w:rPr>
          <w:t>五</w:t>
        </w:r>
      </w:ins>
      <w:r>
        <w:rPr>
          <w:rFonts w:ascii="楷体_GB2312" w:hAnsi="楷体_GB2312" w:eastAsia="楷体_GB2312" w:cs="楷体_GB2312"/>
        </w:rPr>
        <w:t>条</w:t>
      </w:r>
      <w:r>
        <w:rPr>
          <w:rFonts w:ascii="楷体_GB2312" w:hAnsi="楷体_GB2312" w:eastAsia="楷体_GB2312" w:cs="楷体_GB2312"/>
          <w:rPrChange w:id="92" w:author="单苑丽" w:date="2026-03-13T12:44:40Z">
            <w:rPr>
              <w:rFonts w:ascii="Times New Roman" w:hAnsi="Times New Roman" w:eastAsia="Times New Roman" w:cs="Times New Roman"/>
            </w:rPr>
          </w:rPrChange>
        </w:rPr>
        <w:t xml:space="preserve"> </w:t>
      </w:r>
      <w:r>
        <w:t>每个</w:t>
      </w:r>
      <w:r>
        <w:rPr>
          <w:rFonts w:hint="eastAsia"/>
        </w:rPr>
        <w:t>教研室</w:t>
      </w:r>
      <w:r>
        <w:t>设</w:t>
      </w:r>
      <w:r>
        <w:rPr>
          <w:rFonts w:hint="eastAsia"/>
        </w:rPr>
        <w:t>主任</w:t>
      </w:r>
      <w:r>
        <w:t xml:space="preserve"> </w:t>
      </w:r>
      <w:r>
        <w:rPr>
          <w:rFonts w:ascii="Times New Roman" w:hAnsi="Times New Roman" w:eastAsia="Times New Roman" w:cs="Times New Roman"/>
        </w:rPr>
        <w:t xml:space="preserve">1 </w:t>
      </w:r>
      <w:r>
        <w:t>名</w:t>
      </w:r>
      <w:r>
        <w:rPr>
          <w:rFonts w:hint="eastAsia"/>
        </w:rPr>
        <w:t>，副主任2-3名</w:t>
      </w:r>
      <w:r>
        <w:t>。</w:t>
      </w:r>
      <w:ins w:id="93" w:author="单苑丽" w:date="2026-03-13T17:41:12Z">
        <w:r>
          <w:rPr>
            <w:rFonts w:ascii="仿宋_GB2312" w:hAnsi="仿宋_GB2312" w:eastAsia="仿宋_GB2312" w:cs="仿宋_GB2312"/>
            <w:sz w:val="32"/>
            <w:szCs w:val="24"/>
            <w:rPrChange w:id="94" w:author="单苑丽" w:date="2026-03-13T17:41:17Z">
              <w:rPr>
                <w:rFonts w:ascii="宋体" w:hAnsi="宋体" w:eastAsia="宋体" w:cs="宋体"/>
                <w:sz w:val="24"/>
                <w:szCs w:val="24"/>
              </w:rPr>
            </w:rPrChange>
          </w:rPr>
          <w:t>教研室主任、副主任为基层教学组织核心管理岗位，</w:t>
        </w:r>
      </w:ins>
      <w:ins w:id="95" w:author="单苑丽" w:date="2026-03-13T17:41:12Z">
        <w:r>
          <w:rPr>
            <w:rStyle w:val="7"/>
            <w:rFonts w:ascii="仿宋_GB2312" w:hAnsi="仿宋_GB2312" w:eastAsia="仿宋_GB2312" w:cs="仿宋_GB2312"/>
            <w:b w:val="0"/>
            <w:bCs w:val="0"/>
            <w:color w:val="000000"/>
            <w:sz w:val="32"/>
            <w:szCs w:val="24"/>
            <w:rPrChange w:id="96" w:author="单苑丽" w:date="2026-03-13T17:41:17Z">
              <w:rPr>
                <w:rStyle w:val="8"/>
                <w:rFonts w:ascii="宋体" w:hAnsi="宋体" w:eastAsia="宋体" w:cs="宋体"/>
                <w:b/>
                <w:bCs/>
                <w:color w:val="000000"/>
                <w:sz w:val="12"/>
                <w:szCs w:val="12"/>
              </w:rPr>
            </w:rPrChange>
          </w:rPr>
          <w:t>其教学管理工作计入</w:t>
        </w:r>
      </w:ins>
      <w:ins w:id="97" w:author="单苑丽" w:date="2026-03-16T14:35:23Z">
        <w:r>
          <w:rPr>
            <w:rFonts w:hint="eastAsia" w:cs="仿宋_GB2312"/>
            <w:b w:val="0"/>
            <w:bCs w:val="0"/>
            <w:color w:val="000000"/>
            <w:sz w:val="32"/>
            <w:szCs w:val="24"/>
            <w:lang w:val="en-US" w:eastAsia="zh-CN"/>
          </w:rPr>
          <w:t>教师教学业绩考核</w:t>
        </w:r>
      </w:ins>
      <w:ins w:id="98" w:author="单苑丽" w:date="2026-03-16T14:35:23Z">
        <w:r>
          <w:rPr>
            <w:rFonts w:ascii="仿宋_GB2312" w:hAnsi="仿宋_GB2312" w:eastAsia="仿宋_GB2312" w:cs="仿宋_GB2312"/>
            <w:b w:val="0"/>
            <w:bCs w:val="0"/>
            <w:color w:val="000000"/>
            <w:sz w:val="32"/>
            <w:szCs w:val="24"/>
          </w:rPr>
          <w:t>工作量</w:t>
        </w:r>
      </w:ins>
      <w:ins w:id="99" w:author="单苑丽" w:date="2026-03-13T17:41:12Z">
        <w:r>
          <w:rPr>
            <w:rStyle w:val="7"/>
            <w:rFonts w:ascii="仿宋_GB2312" w:hAnsi="仿宋_GB2312" w:eastAsia="仿宋_GB2312" w:cs="仿宋_GB2312"/>
            <w:b w:val="0"/>
            <w:bCs w:val="0"/>
            <w:color w:val="000000"/>
            <w:sz w:val="32"/>
            <w:szCs w:val="24"/>
            <w:rPrChange w:id="100" w:author="单苑丽" w:date="2026-03-13T17:41:17Z">
              <w:rPr>
                <w:rStyle w:val="8"/>
                <w:rFonts w:ascii="宋体" w:hAnsi="宋体" w:eastAsia="宋体" w:cs="宋体"/>
                <w:b/>
                <w:bCs/>
                <w:color w:val="000000"/>
                <w:sz w:val="12"/>
                <w:szCs w:val="12"/>
              </w:rPr>
            </w:rPrChange>
          </w:rPr>
          <w:t>并给予额外津贴</w:t>
        </w:r>
      </w:ins>
      <w:ins w:id="101" w:author="单苑丽" w:date="2026-03-13T17:41:12Z">
        <w:r>
          <w:rPr>
            <w:rFonts w:ascii="仿宋_GB2312" w:hAnsi="仿宋_GB2312" w:eastAsia="仿宋_GB2312" w:cs="仿宋_GB2312"/>
            <w:sz w:val="32"/>
            <w:szCs w:val="24"/>
            <w:rPrChange w:id="102" w:author="单苑丽" w:date="2026-03-13T17:41:17Z">
              <w:rPr>
                <w:rFonts w:ascii="宋体" w:hAnsi="宋体" w:eastAsia="宋体" w:cs="宋体"/>
                <w:sz w:val="24"/>
                <w:szCs w:val="24"/>
              </w:rPr>
            </w:rPrChange>
          </w:rPr>
          <w:t>。</w:t>
        </w:r>
      </w:ins>
      <w:r>
        <w:rPr>
          <w:rFonts w:hint="eastAsia"/>
        </w:rPr>
        <w:t>教研室主任和副主任</w:t>
      </w:r>
      <w:r>
        <w:t>面向全院遴选，由教师个人申报，经教学管理部门初审、</w:t>
      </w:r>
      <w:r>
        <w:rPr>
          <w:rFonts w:hint="eastAsia"/>
          <w:lang w:val="en-US" w:eastAsia="zh-CN"/>
        </w:rPr>
        <w:t>学院</w:t>
      </w:r>
      <w:r>
        <w:t>审核后聘任。</w:t>
      </w:r>
      <w:r>
        <w:rPr>
          <w:rFonts w:hint="eastAsia"/>
        </w:rPr>
        <w:t>教研室主任和副</w:t>
      </w:r>
      <w:bookmarkStart w:id="0" w:name="_GoBack"/>
      <w:bookmarkEnd w:id="0"/>
      <w:r>
        <w:rPr>
          <w:rFonts w:hint="eastAsia"/>
        </w:rPr>
        <w:t>主任</w:t>
      </w:r>
      <w:r>
        <w:t>每届任期四年，可以连聘连任。</w:t>
      </w:r>
      <w:r>
        <w:rPr>
          <w:rFonts w:ascii="Times New Roman" w:hAnsi="Times New Roman" w:eastAsia="Times New Roman" w:cs="Times New Roman"/>
        </w:rPr>
        <w:t xml:space="preserve"> </w:t>
      </w:r>
    </w:p>
    <w:p w14:paraId="685F0003">
      <w:pPr>
        <w:ind w:left="641" w:right="0" w:firstLine="0"/>
        <w:rPr>
          <w:rFonts w:hint="eastAsia" w:ascii="楷体_GB2312" w:hAnsi="楷体_GB2312" w:eastAsia="楷体_GB2312" w:cs="楷体_GB2312"/>
        </w:rPr>
      </w:pPr>
      <w:r>
        <w:rPr>
          <w:rFonts w:ascii="楷体_GB2312" w:hAnsi="楷体_GB2312" w:eastAsia="楷体_GB2312" w:cs="楷体_GB2312"/>
        </w:rPr>
        <w:t>第十</w:t>
      </w:r>
      <w:del w:id="103" w:author="单苑丽" w:date="2026-03-13T12:44:48Z">
        <w:r>
          <w:rPr>
            <w:rFonts w:hint="default" w:ascii="楷体_GB2312" w:hAnsi="楷体_GB2312" w:eastAsia="楷体_GB2312" w:cs="楷体_GB2312"/>
            <w:lang w:val="en-US"/>
          </w:rPr>
          <w:delText>五</w:delText>
        </w:r>
      </w:del>
      <w:ins w:id="104" w:author="单苑丽" w:date="2026-03-13T12:44:49Z">
        <w:r>
          <w:rPr>
            <w:rFonts w:hint="default" w:ascii="楷体_GB2312" w:hAnsi="楷体_GB2312" w:eastAsia="楷体_GB2312" w:cs="楷体_GB2312"/>
            <w:lang w:val="en-US" w:eastAsia="zh-CN"/>
            <w:rPrChange w:id="105" w:author="单苑丽" w:date="2026-03-13T12:44:52Z">
              <w:rPr>
                <w:rFonts w:hint="eastAsia" w:ascii="楷体_GB2312" w:hAnsi="楷体_GB2312" w:eastAsia="楷体_GB2312" w:cs="楷体_GB2312"/>
                <w:lang w:val="en-US" w:eastAsia="zh-CN"/>
              </w:rPr>
            </w:rPrChange>
          </w:rPr>
          <w:t>六</w:t>
        </w:r>
      </w:ins>
      <w:r>
        <w:rPr>
          <w:rFonts w:ascii="楷体_GB2312" w:hAnsi="楷体_GB2312" w:eastAsia="楷体_GB2312" w:cs="楷体_GB2312"/>
        </w:rPr>
        <w:t>条</w:t>
      </w:r>
      <w:r>
        <w:rPr>
          <w:rFonts w:ascii="楷体_GB2312" w:hAnsi="楷体_GB2312" w:eastAsia="楷体_GB2312" w:cs="楷体_GB2312"/>
          <w:rPrChange w:id="106" w:author="单苑丽" w:date="2026-03-13T12:44:52Z">
            <w:rPr>
              <w:rFonts w:ascii="Times New Roman" w:hAnsi="Times New Roman" w:eastAsia="Times New Roman" w:cs="Times New Roman"/>
            </w:rPr>
          </w:rPrChange>
        </w:rPr>
        <w:t xml:space="preserve"> </w:t>
      </w:r>
      <w:r>
        <w:rPr>
          <w:rFonts w:hint="eastAsia" w:ascii="楷体_GB2312" w:hAnsi="楷体_GB2312" w:eastAsia="楷体_GB2312" w:cs="楷体_GB2312"/>
        </w:rPr>
        <w:t>教研室主任（副主任）</w:t>
      </w:r>
      <w:r>
        <w:rPr>
          <w:rFonts w:ascii="楷体_GB2312" w:hAnsi="楷体_GB2312" w:eastAsia="楷体_GB2312" w:cs="楷体_GB2312"/>
        </w:rPr>
        <w:t>遴选条件</w:t>
      </w:r>
    </w:p>
    <w:p w14:paraId="1F9059AB">
      <w:pPr>
        <w:ind w:left="641" w:right="0" w:firstLine="0"/>
        <w:rPr>
          <w:rFonts w:hint="eastAsia"/>
        </w:rPr>
      </w:pPr>
      <w:r>
        <w:t>（一）热爱教育事业，具有良好的思想政治素质，具有良好的师德师风修养，治学严谨，勇于创新。</w:t>
      </w:r>
      <w:r>
        <w:rPr>
          <w:rFonts w:ascii="Times New Roman" w:hAnsi="Times New Roman" w:eastAsia="Times New Roman" w:cs="Times New Roman"/>
        </w:rPr>
        <w:t xml:space="preserve"> </w:t>
      </w:r>
    </w:p>
    <w:p w14:paraId="7FCCC225">
      <w:pPr>
        <w:numPr>
          <w:ilvl w:val="0"/>
          <w:numId w:val="6"/>
        </w:numPr>
        <w:ind w:right="0"/>
        <w:rPr>
          <w:rFonts w:hint="eastAsia"/>
        </w:rPr>
      </w:pPr>
      <w:r>
        <w:t>专业素质过硬，熟悉本专业的发展动态，了解社会对相关人才的需求状况。原则上应具有副高及以上职称。</w:t>
      </w:r>
      <w:r>
        <w:rPr>
          <w:rFonts w:ascii="Times New Roman" w:hAnsi="Times New Roman" w:eastAsia="Times New Roman" w:cs="Times New Roman"/>
        </w:rPr>
        <w:t xml:space="preserve"> </w:t>
      </w:r>
    </w:p>
    <w:p w14:paraId="6D40FB27">
      <w:pPr>
        <w:numPr>
          <w:ilvl w:val="0"/>
          <w:numId w:val="6"/>
        </w:numPr>
        <w:ind w:right="0"/>
        <w:rPr>
          <w:rFonts w:hint="eastAsia"/>
        </w:rPr>
      </w:pPr>
      <w:r>
        <w:t>具有丰富的课程建设和教学工作经验，组织管理和协调能力强，教学工作业绩突出</w:t>
      </w:r>
      <w:r>
        <w:rPr>
          <w:rFonts w:hint="eastAsia" w:ascii="仿宋_GB2312" w:hAnsi="仿宋_GB2312" w:eastAsia="仿宋_GB2312" w:cs="仿宋_GB2312"/>
        </w:rPr>
        <w:t>，原则上应为本教研室内的课程负责人。</w:t>
      </w:r>
    </w:p>
    <w:p w14:paraId="70EFEECB">
      <w:pPr>
        <w:pStyle w:val="4"/>
        <w:ind w:left="636" w:right="1645"/>
        <w:rPr>
          <w:rFonts w:hint="eastAsia"/>
        </w:rPr>
      </w:pPr>
      <w:r>
        <w:t>第十</w:t>
      </w:r>
      <w:del w:id="107" w:author="单苑丽" w:date="2026-03-13T12:44:58Z">
        <w:r>
          <w:rPr>
            <w:rFonts w:hint="default"/>
            <w:lang w:val="en-US"/>
          </w:rPr>
          <w:delText>六</w:delText>
        </w:r>
      </w:del>
      <w:ins w:id="108" w:author="单苑丽" w:date="2026-03-13T12:44:59Z">
        <w:r>
          <w:rPr>
            <w:rFonts w:hint="default"/>
            <w:lang w:val="en-US" w:eastAsia="zh-CN"/>
            <w:rPrChange w:id="109" w:author="单苑丽" w:date="2026-03-13T12:45:02Z">
              <w:rPr>
                <w:rFonts w:hint="eastAsia"/>
                <w:lang w:val="en-US" w:eastAsia="zh-CN"/>
              </w:rPr>
            </w:rPrChange>
          </w:rPr>
          <w:t>七</w:t>
        </w:r>
      </w:ins>
      <w:r>
        <w:t>条</w:t>
      </w:r>
      <w:r>
        <w:rPr>
          <w:rFonts w:ascii="楷体_GB2312" w:hAnsi="楷体_GB2312" w:eastAsia="楷体_GB2312" w:cs="楷体_GB2312"/>
          <w:rPrChange w:id="110" w:author="单苑丽" w:date="2026-03-13T12:45:02Z">
            <w:rPr>
              <w:rFonts w:ascii="Times New Roman" w:hAnsi="Times New Roman" w:eastAsia="Times New Roman" w:cs="Times New Roman"/>
            </w:rPr>
          </w:rPrChange>
        </w:rPr>
        <w:t xml:space="preserve"> </w:t>
      </w:r>
      <w:r>
        <w:rPr>
          <w:rFonts w:hint="eastAsia"/>
        </w:rPr>
        <w:t>教研室主任</w:t>
      </w:r>
      <w:del w:id="111" w:author="单苑丽" w:date="2026-03-13T12:44:08Z">
        <w:r>
          <w:rPr>
            <w:rFonts w:hint="eastAsia"/>
          </w:rPr>
          <w:delText>（副主任）</w:delText>
        </w:r>
      </w:del>
      <w:r>
        <w:t>工作职责</w:t>
      </w:r>
      <w:r>
        <w:rPr>
          <w:rFonts w:ascii="Times New Roman" w:hAnsi="Times New Roman" w:eastAsia="Times New Roman" w:cs="Times New Roman"/>
        </w:rPr>
        <w:t xml:space="preserve"> </w:t>
      </w:r>
    </w:p>
    <w:p w14:paraId="60E6B8D7">
      <w:pPr>
        <w:numPr>
          <w:ilvl w:val="0"/>
          <w:numId w:val="7"/>
        </w:numPr>
        <w:ind w:right="0"/>
        <w:rPr>
          <w:ins w:id="112" w:author="单苑丽" w:date="2026-03-13T17:21:45Z"/>
          <w:rFonts w:hint="eastAsia"/>
        </w:rPr>
      </w:pPr>
      <w:ins w:id="113" w:author="单苑丽" w:date="2026-03-13T17:21:45Z">
        <w:r>
          <w:rPr>
            <w:rFonts w:hint="eastAsia"/>
          </w:rPr>
          <w:t>传达</w:t>
        </w:r>
      </w:ins>
      <w:ins w:id="114" w:author="单苑丽" w:date="2026-03-13T17:21:45Z">
        <w:r>
          <w:rPr>
            <w:rFonts w:hint="eastAsia"/>
            <w:lang w:val="en-US" w:eastAsia="zh-CN"/>
          </w:rPr>
          <w:t>学校、学院</w:t>
        </w:r>
      </w:ins>
      <w:ins w:id="115" w:author="单苑丽" w:date="2026-03-13T17:21:45Z">
        <w:r>
          <w:rPr>
            <w:rFonts w:hint="eastAsia"/>
          </w:rPr>
          <w:t>关于专业建设、教学工作的各项要求与部署，定期向学院汇报教研室整体教学工作推进情况。</w:t>
        </w:r>
      </w:ins>
    </w:p>
    <w:p w14:paraId="60609A68">
      <w:pPr>
        <w:numPr>
          <w:ilvl w:val="0"/>
          <w:numId w:val="7"/>
        </w:numPr>
        <w:ind w:right="0"/>
        <w:rPr>
          <w:ins w:id="116" w:author="单苑丽" w:date="2026-03-13T17:21:45Z"/>
          <w:rFonts w:hint="eastAsia"/>
        </w:rPr>
      </w:pPr>
      <w:ins w:id="117" w:author="单苑丽" w:date="2026-03-13T17:21:45Z">
        <w:r>
          <w:rPr>
            <w:rFonts w:hint="eastAsia"/>
          </w:rPr>
          <w:t>统筹协调教研室建设相关工作，牵头组织制定教研室建设规划、各层次课程教学大纲，</w:t>
        </w:r>
      </w:ins>
      <w:ins w:id="118" w:author="单苑丽" w:date="2026-03-13T17:21:45Z">
        <w:r>
          <w:rPr>
            <w:rFonts w:hint="eastAsia"/>
            <w:lang w:val="en-US" w:eastAsia="zh-CN"/>
          </w:rPr>
          <w:t>督</w:t>
        </w:r>
      </w:ins>
      <w:ins w:id="119" w:author="单苑丽" w:date="2026-03-13T17:21:45Z">
        <w:r>
          <w:rPr>
            <w:rFonts w:hint="eastAsia"/>
          </w:rPr>
          <w:t>促整体执行落地。</w:t>
        </w:r>
      </w:ins>
    </w:p>
    <w:p w14:paraId="27C43193">
      <w:pPr>
        <w:numPr>
          <w:ilvl w:val="0"/>
          <w:numId w:val="7"/>
        </w:numPr>
        <w:ind w:right="0"/>
        <w:rPr>
          <w:ins w:id="120" w:author="单苑丽" w:date="2026-03-13T17:21:45Z"/>
          <w:rFonts w:hint="eastAsia"/>
        </w:rPr>
      </w:pPr>
      <w:ins w:id="121" w:author="单苑丽" w:date="2026-03-13T17:21:45Z">
        <w:r>
          <w:rPr>
            <w:rFonts w:hint="eastAsia"/>
          </w:rPr>
          <w:t>牵头组织教研室优秀教师推荐、各类课程建设项目 / 教学研究项目 / 教学成果奖的申报统筹工作，向</w:t>
        </w:r>
      </w:ins>
      <w:ins w:id="122" w:author="单苑丽" w:date="2026-03-13T17:21:45Z">
        <w:r>
          <w:rPr>
            <w:rFonts w:hint="eastAsia"/>
            <w:lang w:val="en-US" w:eastAsia="zh-CN"/>
          </w:rPr>
          <w:t>学院</w:t>
        </w:r>
      </w:ins>
      <w:ins w:id="123" w:author="单苑丽" w:date="2026-03-13T17:21:45Z">
        <w:r>
          <w:rPr>
            <w:rFonts w:hint="eastAsia"/>
          </w:rPr>
          <w:t>反馈教研室教师团队建设、教学研究与改革的整体情况。</w:t>
        </w:r>
      </w:ins>
    </w:p>
    <w:p w14:paraId="3FA8C3AD">
      <w:pPr>
        <w:numPr>
          <w:ilvl w:val="0"/>
          <w:numId w:val="7"/>
        </w:numPr>
        <w:ind w:right="0"/>
        <w:rPr>
          <w:del w:id="124" w:author="单苑丽" w:date="2026-03-13T17:21:45Z"/>
          <w:rFonts w:hint="eastAsia"/>
        </w:rPr>
      </w:pPr>
      <w:del w:id="125" w:author="单苑丽" w:date="2026-03-13T17:21:45Z">
        <w:r>
          <w:rPr/>
          <w:delText>根据专业建设规划，组织制定并实施</w:delText>
        </w:r>
      </w:del>
      <w:del w:id="126" w:author="单苑丽" w:date="2026-03-13T17:21:45Z">
        <w:r>
          <w:rPr>
            <w:rFonts w:hint="eastAsia"/>
          </w:rPr>
          <w:delText>教研室</w:delText>
        </w:r>
      </w:del>
      <w:del w:id="127" w:author="单苑丽" w:date="2026-03-13T17:21:45Z">
        <w:r>
          <w:rPr/>
          <w:delText>建设规划。</w:delText>
        </w:r>
      </w:del>
      <w:del w:id="128" w:author="单苑丽" w:date="2026-03-13T17:21:45Z">
        <w:r>
          <w:rPr>
            <w:rFonts w:ascii="Times New Roman" w:hAnsi="Times New Roman" w:eastAsia="Times New Roman" w:cs="Times New Roman"/>
          </w:rPr>
          <w:delText xml:space="preserve"> </w:delText>
        </w:r>
      </w:del>
    </w:p>
    <w:p w14:paraId="4867AD46">
      <w:pPr>
        <w:numPr>
          <w:ilvl w:val="0"/>
          <w:numId w:val="7"/>
        </w:numPr>
        <w:spacing w:after="184" w:line="259" w:lineRule="auto"/>
        <w:ind w:right="0"/>
        <w:rPr>
          <w:del w:id="129" w:author="单苑丽" w:date="2026-03-13T17:21:45Z"/>
          <w:rFonts w:hint="eastAsia"/>
        </w:rPr>
      </w:pPr>
      <w:del w:id="130" w:author="单苑丽" w:date="2026-03-13T17:21:45Z">
        <w:r>
          <w:rPr/>
          <w:delText>组织制定各层次的课程教学大纲。</w:delText>
        </w:r>
      </w:del>
      <w:del w:id="131" w:author="单苑丽" w:date="2026-03-13T17:21:45Z">
        <w:r>
          <w:rPr>
            <w:rFonts w:ascii="Times New Roman" w:hAnsi="Times New Roman" w:eastAsia="Times New Roman" w:cs="Times New Roman"/>
          </w:rPr>
          <w:delText xml:space="preserve"> </w:delText>
        </w:r>
      </w:del>
    </w:p>
    <w:p w14:paraId="4C6F1FB6">
      <w:pPr>
        <w:numPr>
          <w:ilvl w:val="0"/>
          <w:numId w:val="7"/>
        </w:numPr>
        <w:ind w:right="0"/>
        <w:rPr>
          <w:del w:id="132" w:author="单苑丽" w:date="2026-03-13T17:21:45Z"/>
          <w:rFonts w:hint="eastAsia"/>
        </w:rPr>
      </w:pPr>
      <w:del w:id="133" w:author="单苑丽" w:date="2026-03-13T17:21:45Z">
        <w:r>
          <w:rPr/>
          <w:delText>组织实施本</w:delText>
        </w:r>
      </w:del>
      <w:del w:id="134" w:author="单苑丽" w:date="2026-03-13T17:21:45Z">
        <w:r>
          <w:rPr>
            <w:rFonts w:hint="eastAsia"/>
          </w:rPr>
          <w:delText>教研室</w:delText>
        </w:r>
      </w:del>
      <w:del w:id="135" w:author="单苑丽" w:date="2026-03-13T17:21:45Z">
        <w:r>
          <w:rPr/>
          <w:delText>的教学资源建设，构建资源共享机制，指导教师团队有效地利用多形态的优质教学资源。</w:delText>
        </w:r>
      </w:del>
      <w:del w:id="136" w:author="单苑丽" w:date="2026-03-13T17:21:45Z">
        <w:r>
          <w:rPr>
            <w:rFonts w:ascii="Times New Roman" w:hAnsi="Times New Roman" w:eastAsia="Times New Roman" w:cs="Times New Roman"/>
          </w:rPr>
          <w:delText xml:space="preserve"> </w:delText>
        </w:r>
      </w:del>
    </w:p>
    <w:p w14:paraId="5E205551">
      <w:pPr>
        <w:numPr>
          <w:ilvl w:val="0"/>
          <w:numId w:val="7"/>
        </w:numPr>
        <w:ind w:right="0"/>
        <w:rPr>
          <w:del w:id="137" w:author="单苑丽" w:date="2026-03-13T17:21:45Z"/>
          <w:rFonts w:hint="eastAsia"/>
        </w:rPr>
      </w:pPr>
      <w:del w:id="138" w:author="单苑丽" w:date="2026-03-13T17:21:45Z">
        <w:r>
          <w:rPr/>
          <w:delText>组织</w:delText>
        </w:r>
      </w:del>
      <w:del w:id="139" w:author="单苑丽" w:date="2026-03-13T17:21:45Z">
        <w:r>
          <w:rPr>
            <w:rFonts w:hint="eastAsia"/>
          </w:rPr>
          <w:delText>教研室</w:delText>
        </w:r>
      </w:del>
      <w:del w:id="140" w:author="单苑丽" w:date="2026-03-13T17:21:45Z">
        <w:r>
          <w:rPr/>
          <w:delText xml:space="preserve">教学研讨、业务学习、教学交流和听课观摩活动，每学期应开展不少于 </w:delText>
        </w:r>
      </w:del>
      <w:del w:id="141" w:author="单苑丽" w:date="2026-03-13T17:21:45Z">
        <w:r>
          <w:rPr>
            <w:rFonts w:ascii="Times New Roman" w:hAnsi="Times New Roman" w:eastAsia="Times New Roman" w:cs="Times New Roman"/>
          </w:rPr>
          <w:delText xml:space="preserve">4 </w:delText>
        </w:r>
      </w:del>
      <w:del w:id="142" w:author="单苑丽" w:date="2026-03-13T17:21:45Z">
        <w:r>
          <w:rPr/>
          <w:delText>次专题教研活动。指导青年教师不断提升教学水平。</w:delText>
        </w:r>
      </w:del>
      <w:del w:id="143" w:author="单苑丽" w:date="2026-03-13T17:21:45Z">
        <w:r>
          <w:rPr>
            <w:rFonts w:ascii="Times New Roman" w:hAnsi="Times New Roman" w:eastAsia="Times New Roman" w:cs="Times New Roman"/>
          </w:rPr>
          <w:delText xml:space="preserve"> </w:delText>
        </w:r>
      </w:del>
    </w:p>
    <w:p w14:paraId="6D66EA43">
      <w:pPr>
        <w:numPr>
          <w:ilvl w:val="0"/>
          <w:numId w:val="7"/>
        </w:numPr>
        <w:ind w:right="0"/>
        <w:rPr>
          <w:del w:id="144" w:author="单苑丽" w:date="2026-03-13T17:21:45Z"/>
        </w:rPr>
      </w:pPr>
      <w:del w:id="145" w:author="单苑丽" w:date="2026-03-13T17:21:45Z">
        <w:r>
          <w:rPr/>
          <w:delText>负责</w:delText>
        </w:r>
      </w:del>
      <w:del w:id="146" w:author="单苑丽" w:date="2026-03-13T17:21:45Z">
        <w:r>
          <w:rPr>
            <w:rFonts w:hint="eastAsia"/>
          </w:rPr>
          <w:delText>教研室</w:delText>
        </w:r>
      </w:del>
      <w:del w:id="147" w:author="单苑丽" w:date="2026-03-13T17:21:45Z">
        <w:r>
          <w:rPr/>
          <w:delText>教师</w:delText>
        </w:r>
      </w:del>
      <w:del w:id="148" w:author="单苑丽" w:date="2026-03-13T17:21:45Z">
        <w:r>
          <w:rPr>
            <w:rFonts w:hint="eastAsia"/>
          </w:rPr>
          <w:delText>团队</w:delText>
        </w:r>
      </w:del>
      <w:del w:id="149" w:author="单苑丽" w:date="2026-03-13T17:21:45Z">
        <w:r>
          <w:rPr/>
          <w:delText>建设。落实教授为本科生上课</w:delText>
        </w:r>
      </w:del>
      <w:del w:id="150" w:author="单苑丽" w:date="2026-03-13T17:21:45Z">
        <w:r>
          <w:rPr>
            <w:rFonts w:hint="eastAsia"/>
          </w:rPr>
          <w:delText>任务</w:delText>
        </w:r>
      </w:del>
      <w:del w:id="151" w:author="单苑丽" w:date="2026-03-13T17:21:45Z">
        <w:r>
          <w:rPr/>
          <w:delText>；落实教师培训</w:delText>
        </w:r>
      </w:del>
      <w:del w:id="152" w:author="单苑丽" w:date="2026-03-13T17:21:45Z">
        <w:r>
          <w:rPr>
            <w:rFonts w:hint="eastAsia"/>
          </w:rPr>
          <w:delText>、</w:delText>
        </w:r>
      </w:del>
      <w:del w:id="153" w:author="单苑丽" w:date="2026-03-13T17:21:45Z">
        <w:r>
          <w:rPr/>
          <w:delText>青年教师助讲培养</w:delText>
        </w:r>
      </w:del>
      <w:del w:id="154" w:author="单苑丽" w:date="2026-03-13T17:21:45Z">
        <w:r>
          <w:rPr>
            <w:rFonts w:hint="eastAsia"/>
          </w:rPr>
          <w:delText>、教学骨干培养等工作；实施优秀教师推荐工作</w:delText>
        </w:r>
      </w:del>
      <w:del w:id="155" w:author="单苑丽" w:date="2026-03-13T17:21:45Z">
        <w:r>
          <w:rPr/>
          <w:delText>。</w:delText>
        </w:r>
      </w:del>
    </w:p>
    <w:p w14:paraId="1975FA37">
      <w:pPr>
        <w:numPr>
          <w:ilvl w:val="0"/>
          <w:numId w:val="7"/>
        </w:numPr>
        <w:ind w:right="0"/>
        <w:rPr>
          <w:del w:id="156" w:author="单苑丽" w:date="2026-03-13T17:21:45Z"/>
          <w:rFonts w:hint="eastAsia"/>
        </w:rPr>
      </w:pPr>
      <w:del w:id="157" w:author="单苑丽" w:date="2026-03-13T17:21:45Z">
        <w:r>
          <w:rPr/>
          <w:delText>组织开展教学研究与教学改革，组织申报各类课程建设项目、教学研究项目和教学成果奖。</w:delText>
        </w:r>
      </w:del>
      <w:del w:id="158" w:author="单苑丽" w:date="2026-03-13T17:21:45Z">
        <w:r>
          <w:rPr>
            <w:rFonts w:ascii="Times New Roman" w:hAnsi="Times New Roman" w:eastAsia="Times New Roman" w:cs="Times New Roman"/>
          </w:rPr>
          <w:delText xml:space="preserve"> </w:delText>
        </w:r>
      </w:del>
    </w:p>
    <w:p w14:paraId="6C7E8A33">
      <w:pPr>
        <w:numPr>
          <w:ilvl w:val="0"/>
          <w:numId w:val="7"/>
        </w:numPr>
        <w:ind w:right="0"/>
        <w:jc w:val="left"/>
        <w:rPr>
          <w:del w:id="159" w:author="单苑丽" w:date="2026-03-13T17:21:45Z"/>
        </w:rPr>
      </w:pPr>
      <w:del w:id="160" w:author="单苑丽" w:date="2026-03-13T17:21:45Z">
        <w:r>
          <w:rPr>
            <w:rFonts w:hint="eastAsia"/>
            <w:lang w:val="en-US" w:eastAsia="zh-CN"/>
          </w:rPr>
          <w:delText>教研室主任定期向学院汇报教学工作。</w:delText>
        </w:r>
      </w:del>
      <w:del w:id="161" w:author="单苑丽" w:date="2026-03-13T17:21:45Z">
        <w:r>
          <w:rPr>
            <w:rFonts w:hint="eastAsia"/>
          </w:rPr>
          <w:delText>教研室副主任应定期向教研室主任汇报教学运行、教学建设、学生学业成绩分析等工作，一般在每学期的期初和期末进行。</w:delText>
        </w:r>
      </w:del>
    </w:p>
    <w:p w14:paraId="7519A8AF">
      <w:pPr>
        <w:pStyle w:val="4"/>
        <w:ind w:left="636" w:right="1645"/>
        <w:rPr>
          <w:ins w:id="162" w:author="单苑丽" w:date="2026-03-13T12:43:53Z"/>
          <w:rFonts w:hint="eastAsia"/>
        </w:rPr>
      </w:pPr>
      <w:del w:id="163" w:author="单苑丽" w:date="2026-03-13T17:21:45Z">
        <w:r>
          <w:rPr/>
          <w:delText>完成学院、专业负责人和系主任交办的教学工作。</w:delText>
        </w:r>
      </w:del>
      <w:ins w:id="164" w:author="单苑丽" w:date="2026-03-13T12:43:53Z">
        <w:r>
          <w:rPr/>
          <w:t>第十</w:t>
        </w:r>
      </w:ins>
      <w:ins w:id="165" w:author="单苑丽" w:date="2026-03-13T12:45:12Z">
        <w:r>
          <w:rPr>
            <w:rFonts w:hint="eastAsia"/>
            <w:lang w:val="en-US" w:eastAsia="zh-CN"/>
          </w:rPr>
          <w:t>八</w:t>
        </w:r>
      </w:ins>
      <w:ins w:id="166" w:author="单苑丽" w:date="2026-03-13T12:43:53Z">
        <w:r>
          <w:rPr/>
          <w:t>条</w:t>
        </w:r>
      </w:ins>
      <w:ins w:id="167" w:author="单苑丽" w:date="2026-03-13T12:43:53Z">
        <w:r>
          <w:rPr>
            <w:rFonts w:ascii="Times New Roman" w:hAnsi="Times New Roman" w:eastAsia="Times New Roman" w:cs="Times New Roman"/>
          </w:rPr>
          <w:t xml:space="preserve"> </w:t>
        </w:r>
      </w:ins>
      <w:ins w:id="168" w:author="单苑丽" w:date="2026-03-13T12:43:53Z">
        <w:r>
          <w:rPr>
            <w:rFonts w:hint="eastAsia"/>
          </w:rPr>
          <w:t>教研室副主任</w:t>
        </w:r>
      </w:ins>
      <w:ins w:id="169" w:author="单苑丽" w:date="2026-03-13T12:43:53Z">
        <w:r>
          <w:rPr/>
          <w:t>工作职责</w:t>
        </w:r>
      </w:ins>
      <w:ins w:id="170" w:author="单苑丽" w:date="2026-03-13T12:43:53Z">
        <w:r>
          <w:rPr>
            <w:rFonts w:ascii="Times New Roman" w:hAnsi="Times New Roman" w:eastAsia="Times New Roman" w:cs="Times New Roman"/>
          </w:rPr>
          <w:t xml:space="preserve"> </w:t>
        </w:r>
      </w:ins>
    </w:p>
    <w:p w14:paraId="3D44A822">
      <w:pPr>
        <w:numPr>
          <w:ilvl w:val="-1"/>
          <w:numId w:val="0"/>
        </w:numPr>
        <w:ind w:right="0" w:firstLine="640" w:firstLineChars="200"/>
        <w:jc w:val="both"/>
        <w:rPr>
          <w:ins w:id="172" w:author="单苑丽" w:date="2026-03-13T17:22:06Z"/>
          <w:rFonts w:hint="eastAsia"/>
        </w:rPr>
        <w:pPrChange w:id="171" w:author="单苑丽" w:date="2026-03-13T17:22:11Z">
          <w:pPr>
            <w:numPr>
              <w:ilvl w:val="0"/>
              <w:numId w:val="7"/>
            </w:numPr>
            <w:ind w:right="0"/>
            <w:jc w:val="center"/>
          </w:pPr>
        </w:pPrChange>
      </w:pPr>
      <w:ins w:id="173" w:author="单苑丽" w:date="2026-03-13T17:22:06Z">
        <w:r>
          <w:rPr>
            <w:rFonts w:hint="eastAsia"/>
          </w:rPr>
          <w:t>（一）落实教研室建设规划与课程教学大纲的具体实施工作，组织开展本教研室教学资源建设，搭建资源共享机制，指导教师团队高效利用多形态优质教学资源。</w:t>
        </w:r>
      </w:ins>
    </w:p>
    <w:p w14:paraId="7A656160">
      <w:pPr>
        <w:numPr>
          <w:ilvl w:val="-1"/>
          <w:numId w:val="0"/>
        </w:numPr>
        <w:ind w:right="0" w:firstLine="640" w:firstLineChars="200"/>
        <w:jc w:val="both"/>
        <w:rPr>
          <w:ins w:id="175" w:author="单苑丽" w:date="2026-03-13T17:22:17Z"/>
          <w:rFonts w:hint="eastAsia"/>
        </w:rPr>
        <w:pPrChange w:id="174" w:author="单苑丽" w:date="2026-03-13T17:22:16Z">
          <w:pPr>
            <w:numPr>
              <w:ilvl w:val="0"/>
              <w:numId w:val="7"/>
            </w:numPr>
            <w:ind w:right="0"/>
            <w:jc w:val="center"/>
          </w:pPr>
        </w:pPrChange>
      </w:pPr>
      <w:ins w:id="176" w:author="单苑丽" w:date="2026-03-13T17:22:06Z">
        <w:r>
          <w:rPr>
            <w:rFonts w:hint="eastAsia"/>
          </w:rPr>
          <w:t>（二）具体组织教研室集体备课、教学研讨、业务学习、教学交流和听课观摩等活动，确保每学期开展不少于 4 次专题教研活动。</w:t>
        </w:r>
      </w:ins>
    </w:p>
    <w:p w14:paraId="32F9B071">
      <w:pPr>
        <w:numPr>
          <w:ilvl w:val="-1"/>
          <w:numId w:val="0"/>
        </w:numPr>
        <w:ind w:right="0" w:firstLine="640" w:firstLineChars="200"/>
        <w:jc w:val="both"/>
        <w:rPr>
          <w:ins w:id="178" w:author="单苑丽" w:date="2026-03-13T17:22:06Z"/>
          <w:rFonts w:hint="eastAsia"/>
        </w:rPr>
        <w:pPrChange w:id="177" w:author="单苑丽" w:date="2026-03-13T17:22:16Z">
          <w:pPr>
            <w:numPr>
              <w:ilvl w:val="0"/>
              <w:numId w:val="7"/>
            </w:numPr>
            <w:ind w:right="0"/>
            <w:jc w:val="center"/>
          </w:pPr>
        </w:pPrChange>
      </w:pPr>
      <w:ins w:id="179" w:author="单苑丽" w:date="2026-03-13T17:22:06Z">
        <w:r>
          <w:rPr>
            <w:rFonts w:hint="eastAsia"/>
          </w:rPr>
          <w:t>（三）负责教研室教师团队建设的具体落实，执行教授为本科生上课任务，推进教师培训、青年教师助讲培养、教学骨干培养等各项具体工作。</w:t>
        </w:r>
      </w:ins>
    </w:p>
    <w:p w14:paraId="7D4EC573">
      <w:pPr>
        <w:numPr>
          <w:ilvl w:val="-1"/>
          <w:numId w:val="0"/>
        </w:numPr>
        <w:ind w:right="0" w:firstLine="640" w:firstLineChars="200"/>
        <w:jc w:val="both"/>
        <w:rPr>
          <w:ins w:id="181" w:author="单苑丽" w:date="2026-03-13T17:22:23Z"/>
          <w:rFonts w:hint="eastAsia"/>
        </w:rPr>
        <w:pPrChange w:id="180" w:author="单苑丽" w:date="2026-03-13T17:22:23Z">
          <w:pPr>
            <w:numPr>
              <w:ilvl w:val="0"/>
              <w:numId w:val="7"/>
            </w:numPr>
            <w:ind w:right="0"/>
            <w:jc w:val="center"/>
          </w:pPr>
        </w:pPrChange>
      </w:pPr>
      <w:ins w:id="182" w:author="单苑丽" w:date="2026-03-13T17:22:06Z">
        <w:r>
          <w:rPr>
            <w:rFonts w:hint="eastAsia"/>
          </w:rPr>
          <w:t>（四）具体组织开展教研室教学研究与教学改革的各项实操工作，推进各类教学项目、成果奖申报的材料筹备、具体实施等事宜。</w:t>
        </w:r>
      </w:ins>
    </w:p>
    <w:p w14:paraId="3760F51F">
      <w:pPr>
        <w:numPr>
          <w:ilvl w:val="-1"/>
          <w:numId w:val="0"/>
        </w:numPr>
        <w:ind w:right="0" w:firstLine="640" w:firstLineChars="200"/>
        <w:jc w:val="both"/>
        <w:rPr>
          <w:ins w:id="184" w:author="单苑丽" w:date="2026-03-13T17:22:26Z"/>
          <w:rFonts w:hint="eastAsia"/>
        </w:rPr>
        <w:pPrChange w:id="183" w:author="单苑丽" w:date="2026-03-13T17:22:25Z">
          <w:pPr>
            <w:numPr>
              <w:ilvl w:val="0"/>
              <w:numId w:val="7"/>
            </w:numPr>
            <w:ind w:right="0"/>
            <w:jc w:val="center"/>
          </w:pPr>
        </w:pPrChange>
      </w:pPr>
      <w:ins w:id="185" w:author="单苑丽" w:date="2026-03-13T17:22:06Z">
        <w:r>
          <w:rPr>
            <w:rFonts w:hint="eastAsia"/>
          </w:rPr>
          <w:t>（五）落实教研室的日常教学运行工作，做好执行落地与细节把控。统筹安排教研室内部工作分工，推动各项工作落地执行。</w:t>
        </w:r>
      </w:ins>
    </w:p>
    <w:p w14:paraId="75831ED6">
      <w:pPr>
        <w:numPr>
          <w:ilvl w:val="-1"/>
          <w:numId w:val="0"/>
        </w:numPr>
        <w:ind w:right="0" w:firstLine="640" w:firstLineChars="200"/>
        <w:jc w:val="both"/>
        <w:rPr>
          <w:ins w:id="187" w:author="单苑丽" w:date="2026-03-13T12:43:38Z"/>
          <w:rFonts w:hint="eastAsia"/>
        </w:rPr>
        <w:pPrChange w:id="186" w:author="单苑丽" w:date="2026-03-13T17:22:25Z">
          <w:pPr>
            <w:numPr>
              <w:ilvl w:val="0"/>
              <w:numId w:val="7"/>
            </w:numPr>
            <w:ind w:right="0"/>
            <w:jc w:val="center"/>
          </w:pPr>
        </w:pPrChange>
      </w:pPr>
      <w:ins w:id="188" w:author="单苑丽" w:date="2026-03-13T17:22:06Z">
        <w:r>
          <w:rPr>
            <w:rFonts w:hint="eastAsia"/>
          </w:rPr>
          <w:t>（六）定期向教研室主任汇报教学运行、教学建设、学生学业成绩分析等具体工作情况。</w:t>
        </w:r>
      </w:ins>
    </w:p>
    <w:p w14:paraId="5E0CD823">
      <w:pPr>
        <w:numPr>
          <w:ilvl w:val="-1"/>
          <w:numId w:val="0"/>
        </w:numPr>
        <w:ind w:left="631" w:right="0" w:firstLine="0"/>
        <w:jc w:val="center"/>
        <w:rPr>
          <w:rFonts w:hint="eastAsia"/>
        </w:rPr>
        <w:pPrChange w:id="189" w:author="单苑丽" w:date="2026-03-13T12:43:44Z">
          <w:pPr>
            <w:numPr>
              <w:ilvl w:val="0"/>
              <w:numId w:val="7"/>
            </w:numPr>
            <w:ind w:right="0"/>
            <w:jc w:val="center"/>
          </w:pPr>
        </w:pPrChange>
      </w:pPr>
      <w:r>
        <w:rPr>
          <w:rFonts w:ascii="黑体" w:hAnsi="黑体" w:eastAsia="黑体" w:cs="黑体"/>
        </w:rPr>
        <w:t>第五章</w:t>
      </w:r>
      <w:r>
        <w:rPr>
          <w:rFonts w:ascii="Times New Roman" w:hAnsi="Times New Roman" w:eastAsia="Times New Roman" w:cs="Times New Roman"/>
        </w:rPr>
        <w:t xml:space="preserve"> </w:t>
      </w:r>
      <w:r>
        <w:rPr>
          <w:rFonts w:ascii="黑体" w:hAnsi="黑体" w:eastAsia="黑体" w:cs="黑体"/>
        </w:rPr>
        <w:t>系教学秘书</w:t>
      </w:r>
    </w:p>
    <w:p w14:paraId="2DCC8D7C">
      <w:pPr>
        <w:numPr>
          <w:ilvl w:val="-1"/>
          <w:numId w:val="0"/>
        </w:numPr>
        <w:spacing w:after="184"/>
        <w:ind w:left="0" w:right="0" w:firstLine="640" w:firstLineChars="200"/>
        <w:rPr>
          <w:rFonts w:hint="eastAsia"/>
        </w:rPr>
        <w:pPrChange w:id="190" w:author="单苑丽" w:date="2026-03-13T12:46:08Z">
          <w:pPr>
            <w:numPr>
              <w:ilvl w:val="0"/>
              <w:numId w:val="8"/>
            </w:numPr>
            <w:spacing w:after="184"/>
            <w:ind w:left="-15" w:right="0" w:firstLine="480"/>
          </w:pPr>
        </w:pPrChange>
      </w:pPr>
      <w:ins w:id="191" w:author="单苑丽" w:date="2026-03-13T12:46:05Z">
        <w:r>
          <w:rPr>
            <w:rFonts w:ascii="楷体_GB2312" w:hAnsi="楷体_GB2312" w:eastAsia="楷体_GB2312" w:cs="楷体_GB2312"/>
          </w:rPr>
          <w:t>第十</w:t>
        </w:r>
      </w:ins>
      <w:ins w:id="192" w:author="单苑丽" w:date="2026-03-13T12:46:13Z">
        <w:r>
          <w:rPr>
            <w:rFonts w:hint="eastAsia" w:ascii="楷体_GB2312" w:hAnsi="楷体_GB2312" w:eastAsia="楷体_GB2312" w:cs="楷体_GB2312"/>
            <w:lang w:val="en-US" w:eastAsia="zh-CN"/>
          </w:rPr>
          <w:t>九</w:t>
        </w:r>
      </w:ins>
      <w:ins w:id="193" w:author="单苑丽" w:date="2026-03-13T12:46:05Z">
        <w:r>
          <w:rPr>
            <w:rFonts w:ascii="楷体_GB2312" w:hAnsi="楷体_GB2312" w:eastAsia="楷体_GB2312" w:cs="楷体_GB2312"/>
          </w:rPr>
          <w:t>条</w:t>
        </w:r>
      </w:ins>
      <w:ins w:id="194" w:author="单苑丽" w:date="2026-03-13T12:46:09Z">
        <w:r>
          <w:rPr>
            <w:rFonts w:hint="eastAsia" w:ascii="楷体_GB2312" w:hAnsi="楷体_GB2312" w:eastAsia="楷体_GB2312" w:cs="楷体_GB2312"/>
            <w:lang w:val="en-US" w:eastAsia="zh-CN"/>
          </w:rPr>
          <w:t xml:space="preserve"> </w:t>
        </w:r>
      </w:ins>
      <w:r>
        <w:t xml:space="preserve">每个系设教学秘书 </w:t>
      </w:r>
      <w:r>
        <w:rPr>
          <w:rFonts w:ascii="Times New Roman" w:hAnsi="Times New Roman" w:eastAsia="Times New Roman" w:cs="Times New Roman"/>
        </w:rPr>
        <w:t xml:space="preserve">1-2 </w:t>
      </w:r>
      <w:r>
        <w:t>名。系教学秘书面向全院遴选，由</w:t>
      </w:r>
      <w:r>
        <w:rPr>
          <w:rFonts w:hint="eastAsia"/>
          <w:lang w:val="en-US" w:eastAsia="zh-CN"/>
        </w:rPr>
        <w:t>系主任推荐</w:t>
      </w:r>
      <w:r>
        <w:t>，经教学管理部门初审、</w:t>
      </w:r>
      <w:r>
        <w:rPr>
          <w:rFonts w:hint="eastAsia"/>
          <w:lang w:val="en-US" w:eastAsia="zh-CN"/>
        </w:rPr>
        <w:t>学院</w:t>
      </w:r>
      <w:r>
        <w:t>审核后聘任。系教学秘书每届任期四年，可以连聘连任。</w:t>
      </w:r>
    </w:p>
    <w:p w14:paraId="1B5C8E90">
      <w:pPr>
        <w:pStyle w:val="4"/>
        <w:spacing w:after="184"/>
        <w:ind w:left="490" w:right="1645"/>
        <w:rPr>
          <w:rFonts w:hint="eastAsia"/>
        </w:rPr>
      </w:pPr>
      <w:r>
        <w:rPr>
          <w:rFonts w:ascii="楷体_GB2312" w:hAnsi="楷体_GB2312" w:eastAsia="楷体_GB2312" w:cs="楷体_GB2312"/>
        </w:rPr>
        <w:t>第</w:t>
      </w:r>
      <w:del w:id="195" w:author="单苑丽" w:date="2026-03-13T12:46:20Z">
        <w:r>
          <w:rPr>
            <w:rFonts w:hint="default" w:ascii="楷体_GB2312" w:hAnsi="楷体_GB2312" w:eastAsia="楷体_GB2312" w:cs="楷体_GB2312"/>
            <w:lang w:val="en-US"/>
          </w:rPr>
          <w:delText>十</w:delText>
        </w:r>
      </w:del>
      <w:ins w:id="196" w:author="单苑丽" w:date="2026-03-13T12:46:29Z">
        <w:r>
          <w:rPr>
            <w:rFonts w:hint="default" w:cs="楷体_GB2312"/>
            <w:lang w:val="en-US" w:eastAsia="zh-CN"/>
            <w:rPrChange w:id="197" w:author="单苑丽" w:date="2026-03-13T12:46:31Z">
              <w:rPr>
                <w:rFonts w:hint="eastAsia" w:cs="楷体_GB2312"/>
                <w:lang w:val="en-US" w:eastAsia="zh-CN"/>
              </w:rPr>
            </w:rPrChange>
          </w:rPr>
          <w:t>二十</w:t>
        </w:r>
      </w:ins>
      <w:del w:id="198" w:author="单苑丽" w:date="2026-03-13T12:46:20Z">
        <w:r>
          <w:rPr>
            <w:rFonts w:hint="default" w:ascii="楷体_GB2312" w:hAnsi="楷体_GB2312" w:eastAsia="楷体_GB2312" w:cs="楷体_GB2312"/>
            <w:lang w:val="en-US"/>
          </w:rPr>
          <w:delText>八</w:delText>
        </w:r>
      </w:del>
      <w:r>
        <w:rPr>
          <w:rFonts w:ascii="楷体_GB2312" w:hAnsi="楷体_GB2312" w:eastAsia="楷体_GB2312" w:cs="楷体_GB2312"/>
        </w:rPr>
        <w:t>条</w:t>
      </w:r>
      <w:r>
        <w:rPr>
          <w:rFonts w:ascii="楷体_GB2312" w:hAnsi="楷体_GB2312" w:eastAsia="楷体_GB2312" w:cs="楷体_GB2312"/>
          <w:rPrChange w:id="199" w:author="单苑丽" w:date="2026-03-13T12:46:31Z">
            <w:rPr>
              <w:rFonts w:ascii="Times New Roman" w:hAnsi="Times New Roman" w:eastAsia="Times New Roman" w:cs="Times New Roman"/>
            </w:rPr>
          </w:rPrChange>
        </w:rPr>
        <w:t xml:space="preserve"> </w:t>
      </w:r>
      <w:r>
        <w:rPr>
          <w:rFonts w:ascii="楷体_GB2312" w:hAnsi="楷体_GB2312" w:eastAsia="楷体_GB2312" w:cs="楷体_GB2312"/>
        </w:rPr>
        <w:t>系教学秘书的遴选条件</w:t>
      </w:r>
      <w:r>
        <w:rPr>
          <w:rFonts w:ascii="Times New Roman" w:hAnsi="Times New Roman" w:eastAsia="Times New Roman" w:cs="Times New Roman"/>
        </w:rPr>
        <w:t xml:space="preserve"> </w:t>
      </w:r>
    </w:p>
    <w:p w14:paraId="48D5ECD9">
      <w:pPr>
        <w:numPr>
          <w:ilvl w:val="0"/>
          <w:numId w:val="9"/>
        </w:numPr>
        <w:ind w:right="0"/>
        <w:rPr>
          <w:rFonts w:hint="eastAsia"/>
        </w:rPr>
      </w:pPr>
      <w:r>
        <w:t>热爱教学工作，具有良好的思想政治素质，具有良好的师德师风修养，治学严谨。</w:t>
      </w:r>
      <w:r>
        <w:rPr>
          <w:rFonts w:ascii="Times New Roman" w:hAnsi="Times New Roman" w:eastAsia="Times New Roman" w:cs="Times New Roman"/>
        </w:rPr>
        <w:t xml:space="preserve"> </w:t>
      </w:r>
    </w:p>
    <w:p w14:paraId="51EC260F">
      <w:pPr>
        <w:numPr>
          <w:ilvl w:val="0"/>
          <w:numId w:val="9"/>
        </w:numPr>
        <w:ind w:right="0"/>
        <w:rPr>
          <w:rFonts w:hint="eastAsia"/>
        </w:rPr>
      </w:pPr>
      <w:r>
        <w:t>具有硕士及以上学位，担任一线教学工作，有良好的组织管理能力。</w:t>
      </w:r>
      <w:r>
        <w:rPr>
          <w:rFonts w:ascii="Times New Roman" w:hAnsi="Times New Roman" w:eastAsia="Times New Roman" w:cs="Times New Roman"/>
        </w:rPr>
        <w:t xml:space="preserve"> </w:t>
      </w:r>
    </w:p>
    <w:p w14:paraId="6B7CF67F">
      <w:pPr>
        <w:pStyle w:val="4"/>
        <w:ind w:left="490" w:right="1645"/>
        <w:rPr>
          <w:rFonts w:hint="eastAsia"/>
        </w:rPr>
      </w:pPr>
      <w:r>
        <w:t>第</w:t>
      </w:r>
      <w:ins w:id="200" w:author="单苑丽" w:date="2026-03-13T12:46:41Z">
        <w:r>
          <w:rPr>
            <w:rFonts w:hint="default" w:cs="楷体_GB2312"/>
            <w:lang w:val="en-US" w:eastAsia="zh-CN"/>
          </w:rPr>
          <w:t>二十</w:t>
        </w:r>
      </w:ins>
      <w:del w:id="201" w:author="单苑丽" w:date="2026-03-13T12:46:41Z">
        <w:r>
          <w:rPr/>
          <w:delText>十九</w:delText>
        </w:r>
      </w:del>
      <w:ins w:id="202" w:author="单苑丽" w:date="2026-03-13T12:46:42Z">
        <w:r>
          <w:rPr>
            <w:rFonts w:hint="eastAsia"/>
            <w:lang w:val="en-US" w:eastAsia="zh-CN"/>
          </w:rPr>
          <w:t>一</w:t>
        </w:r>
      </w:ins>
      <w:r>
        <w:t>条</w:t>
      </w:r>
      <w:r>
        <w:rPr>
          <w:rFonts w:ascii="Times New Roman" w:hAnsi="Times New Roman" w:eastAsia="Times New Roman" w:cs="Times New Roman"/>
        </w:rPr>
        <w:t xml:space="preserve"> </w:t>
      </w:r>
      <w:r>
        <w:t>系教学秘书的工作职责</w:t>
      </w:r>
      <w:r>
        <w:rPr>
          <w:rFonts w:ascii="Times New Roman" w:hAnsi="Times New Roman" w:eastAsia="Times New Roman" w:cs="Times New Roman"/>
        </w:rPr>
        <w:t xml:space="preserve"> </w:t>
      </w:r>
    </w:p>
    <w:p w14:paraId="3409594D">
      <w:pPr>
        <w:numPr>
          <w:ilvl w:val="0"/>
          <w:numId w:val="10"/>
        </w:numPr>
        <w:ind w:right="0"/>
        <w:rPr>
          <w:rFonts w:hint="eastAsia"/>
        </w:rPr>
      </w:pPr>
      <w:r>
        <w:t>在系主任领导下，处理日常教学管理和建设工作，推进系教学建设和教学质量管理。</w:t>
      </w:r>
      <w:r>
        <w:rPr>
          <w:rFonts w:ascii="Times New Roman" w:hAnsi="Times New Roman" w:eastAsia="Times New Roman" w:cs="Times New Roman"/>
        </w:rPr>
        <w:t xml:space="preserve"> </w:t>
      </w:r>
    </w:p>
    <w:p w14:paraId="65B3BFDA">
      <w:pPr>
        <w:numPr>
          <w:ilvl w:val="0"/>
          <w:numId w:val="10"/>
        </w:numPr>
        <w:ind w:right="0"/>
        <w:rPr>
          <w:rFonts w:hint="eastAsia"/>
        </w:rPr>
      </w:pPr>
      <w:r>
        <w:t>协助系主任组织和落实教师试讲、教学检查、教师听课、教学评估等教学环节，确保教学工作任务顺利完成。</w:t>
      </w:r>
      <w:r>
        <w:rPr>
          <w:rFonts w:ascii="Times New Roman" w:hAnsi="Times New Roman" w:eastAsia="Times New Roman" w:cs="Times New Roman"/>
        </w:rPr>
        <w:t xml:space="preserve"> </w:t>
      </w:r>
    </w:p>
    <w:p w14:paraId="3BD40914">
      <w:pPr>
        <w:numPr>
          <w:ilvl w:val="0"/>
          <w:numId w:val="10"/>
        </w:numPr>
        <w:ind w:right="0"/>
        <w:rPr>
          <w:rFonts w:hint="eastAsia"/>
        </w:rPr>
      </w:pPr>
      <w:r>
        <w:t>负责毕业设计（论文）等实践教学的教学进度安排，组织毕业设计（论文）各教学环节的实施。</w:t>
      </w:r>
      <w:r>
        <w:rPr>
          <w:rFonts w:ascii="Times New Roman" w:hAnsi="Times New Roman" w:eastAsia="Times New Roman" w:cs="Times New Roman"/>
        </w:rPr>
        <w:t xml:space="preserve"> </w:t>
      </w:r>
    </w:p>
    <w:p w14:paraId="506D19E8">
      <w:pPr>
        <w:numPr>
          <w:ilvl w:val="0"/>
          <w:numId w:val="10"/>
        </w:numPr>
        <w:ind w:right="0"/>
        <w:rPr>
          <w:rFonts w:hint="eastAsia"/>
        </w:rPr>
      </w:pPr>
      <w:r>
        <w:t>负责落实本系的教材选用与征订、教学资料归档、教学工作量及教学业绩统计等工作。</w:t>
      </w:r>
      <w:r>
        <w:rPr>
          <w:rFonts w:ascii="Times New Roman" w:hAnsi="Times New Roman" w:eastAsia="Times New Roman" w:cs="Times New Roman"/>
        </w:rPr>
        <w:t xml:space="preserve"> </w:t>
      </w:r>
    </w:p>
    <w:p w14:paraId="0487CABA">
      <w:pPr>
        <w:numPr>
          <w:ilvl w:val="0"/>
          <w:numId w:val="10"/>
        </w:numPr>
        <w:spacing w:after="188" w:line="259" w:lineRule="auto"/>
        <w:ind w:right="0"/>
        <w:rPr>
          <w:rFonts w:hint="eastAsia"/>
        </w:rPr>
      </w:pPr>
      <w:r>
        <w:t>协助系主任组织本系教师教学业绩考核的实施。</w:t>
      </w:r>
      <w:r>
        <w:rPr>
          <w:rFonts w:ascii="Times New Roman" w:hAnsi="Times New Roman" w:eastAsia="Times New Roman" w:cs="Times New Roman"/>
        </w:rPr>
        <w:t xml:space="preserve"> </w:t>
      </w:r>
    </w:p>
    <w:p w14:paraId="6878F532">
      <w:pPr>
        <w:numPr>
          <w:ilvl w:val="0"/>
          <w:numId w:val="10"/>
        </w:numPr>
        <w:spacing w:after="179" w:line="259" w:lineRule="auto"/>
        <w:ind w:right="0"/>
        <w:rPr>
          <w:rFonts w:hint="eastAsia"/>
        </w:rPr>
      </w:pPr>
      <w:r>
        <w:t>完成系主任交办的教学工作。</w:t>
      </w:r>
      <w:r>
        <w:rPr>
          <w:rFonts w:ascii="宋体" w:hAnsi="宋体" w:eastAsia="宋体" w:cs="宋体"/>
          <w:sz w:val="24"/>
        </w:rPr>
        <w:t xml:space="preserve"> </w:t>
      </w:r>
    </w:p>
    <w:p w14:paraId="03635EC7">
      <w:pPr>
        <w:pStyle w:val="3"/>
        <w:rPr>
          <w:rFonts w:hint="eastAsia"/>
        </w:rPr>
      </w:pPr>
      <w:r>
        <w:t>第六章</w:t>
      </w:r>
      <w:r>
        <w:rPr>
          <w:rFonts w:ascii="Times New Roman" w:hAnsi="Times New Roman" w:eastAsia="Times New Roman" w:cs="Times New Roman"/>
        </w:rPr>
        <w:t xml:space="preserve"> </w:t>
      </w:r>
      <w:r>
        <w:t>课程负责人</w:t>
      </w:r>
      <w:r>
        <w:rPr>
          <w:rFonts w:ascii="Times New Roman" w:hAnsi="Times New Roman" w:eastAsia="Times New Roman" w:cs="Times New Roman"/>
        </w:rPr>
        <w:t xml:space="preserve"> </w:t>
      </w:r>
    </w:p>
    <w:p w14:paraId="1637A314">
      <w:pPr>
        <w:ind w:left="-15" w:right="0"/>
        <w:rPr>
          <w:rFonts w:hint="eastAsia"/>
        </w:rPr>
      </w:pPr>
      <w:r>
        <w:rPr>
          <w:rFonts w:ascii="楷体_GB2312" w:hAnsi="楷体_GB2312" w:eastAsia="楷体_GB2312" w:cs="楷体_GB2312"/>
        </w:rPr>
        <w:t>第二十</w:t>
      </w:r>
      <w:ins w:id="203" w:author="单苑丽" w:date="2026-03-13T12:46:48Z">
        <w:r>
          <w:rPr>
            <w:rFonts w:hint="eastAsia" w:ascii="楷体_GB2312" w:hAnsi="楷体_GB2312" w:eastAsia="楷体_GB2312" w:cs="楷体_GB2312"/>
            <w:lang w:val="en-US" w:eastAsia="zh-CN"/>
          </w:rPr>
          <w:t>二</w:t>
        </w:r>
      </w:ins>
      <w:r>
        <w:rPr>
          <w:rFonts w:ascii="楷体_GB2312" w:hAnsi="楷体_GB2312" w:eastAsia="楷体_GB2312" w:cs="楷体_GB2312"/>
        </w:rPr>
        <w:t>条</w:t>
      </w:r>
      <w:r>
        <w:rPr>
          <w:rFonts w:ascii="Times New Roman" w:hAnsi="Times New Roman" w:eastAsia="Times New Roman" w:cs="Times New Roman"/>
        </w:rPr>
        <w:t xml:space="preserve"> </w:t>
      </w:r>
      <w:r>
        <w:t xml:space="preserve">每门课程设课程负责人 </w:t>
      </w:r>
      <w:r>
        <w:rPr>
          <w:rFonts w:ascii="Times New Roman" w:hAnsi="Times New Roman" w:eastAsia="Times New Roman" w:cs="Times New Roman"/>
        </w:rPr>
        <w:t xml:space="preserve">1 </w:t>
      </w:r>
      <w:r>
        <w:t>名</w:t>
      </w:r>
      <w:ins w:id="204" w:author="单苑丽" w:date="2026-03-13T17:46:24Z">
        <w:r>
          <w:rPr>
            <w:rFonts w:hint="default"/>
            <w:lang w:eastAsia="zh-CN"/>
            <w:rPrChange w:id="205" w:author="单苑丽" w:date="2026-03-13T17:46:28Z">
              <w:rPr>
                <w:rFonts w:hint="eastAsia"/>
                <w:lang w:eastAsia="zh-CN"/>
              </w:rPr>
            </w:rPrChange>
          </w:rPr>
          <w:t>，</w:t>
        </w:r>
      </w:ins>
      <w:ins w:id="206" w:author="单苑丽" w:date="2026-03-13T17:46:24Z">
        <w:r>
          <w:rPr>
            <w:rStyle w:val="7"/>
            <w:rFonts w:ascii="仿宋_GB2312" w:hAnsi="仿宋_GB2312" w:eastAsia="仿宋_GB2312" w:cs="仿宋_GB2312"/>
            <w:b w:val="0"/>
            <w:bCs w:val="0"/>
            <w:color w:val="000000"/>
            <w:sz w:val="32"/>
            <w:szCs w:val="24"/>
            <w:rPrChange w:id="207" w:author="单苑丽" w:date="2026-03-13T17:46:28Z">
              <w:rPr>
                <w:rStyle w:val="8"/>
                <w:rFonts w:ascii="宋体" w:hAnsi="宋体" w:eastAsia="宋体" w:cs="宋体"/>
                <w:b/>
                <w:bCs/>
                <w:color w:val="000000"/>
                <w:sz w:val="12"/>
                <w:szCs w:val="12"/>
              </w:rPr>
            </w:rPrChange>
          </w:rPr>
          <w:t>其教学管理工作计入</w:t>
        </w:r>
      </w:ins>
      <w:ins w:id="208" w:author="单苑丽" w:date="2026-03-16T14:35:06Z">
        <w:r>
          <w:rPr>
            <w:rFonts w:hint="eastAsia" w:cs="仿宋_GB2312"/>
            <w:b w:val="0"/>
            <w:bCs w:val="0"/>
            <w:color w:val="000000"/>
            <w:sz w:val="32"/>
            <w:szCs w:val="24"/>
            <w:lang w:val="en-US" w:eastAsia="zh-CN"/>
          </w:rPr>
          <w:t>教师教学业绩考核</w:t>
        </w:r>
      </w:ins>
      <w:ins w:id="209" w:author="单苑丽" w:date="2026-03-16T14:35:06Z">
        <w:r>
          <w:rPr>
            <w:rFonts w:ascii="仿宋_GB2312" w:hAnsi="仿宋_GB2312" w:eastAsia="仿宋_GB2312" w:cs="仿宋_GB2312"/>
            <w:b w:val="0"/>
            <w:bCs w:val="0"/>
            <w:color w:val="000000"/>
            <w:sz w:val="32"/>
            <w:szCs w:val="24"/>
          </w:rPr>
          <w:t>工作量</w:t>
        </w:r>
      </w:ins>
      <w:ins w:id="210" w:author="单苑丽" w:date="2026-03-13T17:46:24Z">
        <w:r>
          <w:rPr>
            <w:rStyle w:val="7"/>
            <w:rFonts w:ascii="仿宋_GB2312" w:hAnsi="仿宋_GB2312" w:eastAsia="仿宋_GB2312" w:cs="仿宋_GB2312"/>
            <w:b w:val="0"/>
            <w:bCs w:val="0"/>
            <w:color w:val="000000"/>
            <w:sz w:val="32"/>
            <w:szCs w:val="24"/>
            <w:rPrChange w:id="211" w:author="单苑丽" w:date="2026-03-13T17:46:28Z">
              <w:rPr>
                <w:rStyle w:val="8"/>
                <w:rFonts w:ascii="宋体" w:hAnsi="宋体" w:eastAsia="宋体" w:cs="宋体"/>
                <w:b/>
                <w:bCs/>
                <w:color w:val="000000"/>
                <w:sz w:val="12"/>
                <w:szCs w:val="12"/>
              </w:rPr>
            </w:rPrChange>
          </w:rPr>
          <w:t>并给予额外津贴</w:t>
        </w:r>
      </w:ins>
      <w:ins w:id="212" w:author="单苑丽" w:date="2026-03-13T17:46:24Z">
        <w:r>
          <w:rPr>
            <w:rFonts w:ascii="仿宋_GB2312" w:hAnsi="仿宋_GB2312" w:eastAsia="仿宋_GB2312" w:cs="仿宋_GB2312"/>
            <w:sz w:val="32"/>
            <w:szCs w:val="24"/>
            <w:rPrChange w:id="213" w:author="单苑丽" w:date="2026-03-13T17:46:28Z">
              <w:rPr>
                <w:rFonts w:ascii="宋体" w:hAnsi="宋体" w:eastAsia="宋体" w:cs="宋体"/>
                <w:sz w:val="24"/>
                <w:szCs w:val="24"/>
              </w:rPr>
            </w:rPrChange>
          </w:rPr>
          <w:t>。</w:t>
        </w:r>
      </w:ins>
      <w:del w:id="214" w:author="单苑丽" w:date="2026-03-13T17:46:38Z">
        <w:r>
          <w:rPr/>
          <w:delText>。</w:delText>
        </w:r>
      </w:del>
      <w:r>
        <w:t>课程负责人面向全院遴选，由</w:t>
      </w:r>
      <w:r>
        <w:rPr>
          <w:rFonts w:hint="default"/>
          <w:lang w:val="en-US" w:eastAsia="zh-CN"/>
          <w:rPrChange w:id="215" w:author="单苑丽" w:date="2026-03-13T17:46:28Z">
            <w:rPr>
              <w:rFonts w:hint="eastAsia"/>
              <w:lang w:val="en-US" w:eastAsia="zh-CN"/>
            </w:rPr>
          </w:rPrChange>
        </w:rPr>
        <w:t>教研室推荐</w:t>
      </w:r>
      <w:r>
        <w:t>，经教学管理部门初审、</w:t>
      </w:r>
      <w:r>
        <w:rPr>
          <w:rFonts w:hint="eastAsia"/>
          <w:lang w:val="en-US" w:eastAsia="zh-CN"/>
        </w:rPr>
        <w:t>学院</w:t>
      </w:r>
      <w:r>
        <w:t>审核后聘任。课程负责人每届任期四年，可以连聘连任。</w:t>
      </w:r>
      <w:r>
        <w:rPr>
          <w:rFonts w:ascii="Times New Roman" w:hAnsi="Times New Roman" w:eastAsia="Times New Roman" w:cs="Times New Roman"/>
        </w:rPr>
        <w:t xml:space="preserve"> </w:t>
      </w:r>
    </w:p>
    <w:p w14:paraId="6F78053D">
      <w:pPr>
        <w:ind w:left="641" w:right="0" w:firstLine="0"/>
        <w:rPr>
          <w:rFonts w:hint="eastAsia" w:ascii="楷体_GB2312" w:hAnsi="楷体_GB2312" w:eastAsia="楷体_GB2312" w:cs="楷体_GB2312"/>
        </w:rPr>
      </w:pPr>
      <w:r>
        <w:rPr>
          <w:rFonts w:ascii="楷体_GB2312" w:hAnsi="楷体_GB2312" w:eastAsia="楷体_GB2312" w:cs="楷体_GB2312"/>
        </w:rPr>
        <w:t>第二十</w:t>
      </w:r>
      <w:del w:id="216" w:author="单苑丽" w:date="2026-03-13T12:46:50Z">
        <w:r>
          <w:rPr>
            <w:rFonts w:hint="default" w:ascii="楷体_GB2312" w:hAnsi="楷体_GB2312" w:eastAsia="楷体_GB2312" w:cs="楷体_GB2312"/>
            <w:lang w:val="en-US"/>
          </w:rPr>
          <w:delText>一</w:delText>
        </w:r>
      </w:del>
      <w:ins w:id="217" w:author="单苑丽" w:date="2026-03-13T12:46:51Z">
        <w:r>
          <w:rPr>
            <w:rFonts w:hint="default" w:ascii="楷体_GB2312" w:hAnsi="楷体_GB2312" w:eastAsia="楷体_GB2312" w:cs="楷体_GB2312"/>
            <w:lang w:val="en-US" w:eastAsia="zh-CN"/>
            <w:rPrChange w:id="218" w:author="单苑丽" w:date="2026-03-13T12:46:55Z">
              <w:rPr>
                <w:rFonts w:hint="eastAsia" w:ascii="楷体_GB2312" w:hAnsi="楷体_GB2312" w:eastAsia="楷体_GB2312" w:cs="楷体_GB2312"/>
                <w:lang w:val="en-US" w:eastAsia="zh-CN"/>
              </w:rPr>
            </w:rPrChange>
          </w:rPr>
          <w:t>三</w:t>
        </w:r>
      </w:ins>
      <w:r>
        <w:rPr>
          <w:rFonts w:ascii="楷体_GB2312" w:hAnsi="楷体_GB2312" w:eastAsia="楷体_GB2312" w:cs="楷体_GB2312"/>
        </w:rPr>
        <w:t>条</w:t>
      </w:r>
      <w:r>
        <w:rPr>
          <w:rFonts w:ascii="楷体_GB2312" w:hAnsi="楷体_GB2312" w:eastAsia="楷体_GB2312" w:cs="楷体_GB2312"/>
          <w:rPrChange w:id="219" w:author="单苑丽" w:date="2026-03-13T12:46:55Z">
            <w:rPr>
              <w:rFonts w:ascii="Times New Roman" w:hAnsi="Times New Roman" w:eastAsia="Times New Roman" w:cs="Times New Roman"/>
            </w:rPr>
          </w:rPrChange>
        </w:rPr>
        <w:t xml:space="preserve"> </w:t>
      </w:r>
      <w:r>
        <w:rPr>
          <w:rFonts w:ascii="楷体_GB2312" w:hAnsi="楷体_GB2312" w:eastAsia="楷体_GB2312" w:cs="楷体_GB2312"/>
        </w:rPr>
        <w:t>课程负责人的遴选条件</w:t>
      </w:r>
    </w:p>
    <w:p w14:paraId="6A6DE03B">
      <w:pPr>
        <w:ind w:left="641" w:right="0" w:firstLine="0"/>
        <w:rPr>
          <w:rFonts w:hint="eastAsia"/>
        </w:rPr>
      </w:pPr>
      <w:r>
        <w:t>（一）热爱教育事业，具有良好的思想政治素质，具有良好的师德师风修养，治学严谨，勇于创新。</w:t>
      </w:r>
      <w:r>
        <w:rPr>
          <w:rFonts w:ascii="Times New Roman" w:hAnsi="Times New Roman" w:eastAsia="Times New Roman" w:cs="Times New Roman"/>
        </w:rPr>
        <w:t xml:space="preserve"> </w:t>
      </w:r>
    </w:p>
    <w:p w14:paraId="14402701">
      <w:pPr>
        <w:numPr>
          <w:ilvl w:val="0"/>
          <w:numId w:val="11"/>
        </w:numPr>
        <w:ind w:right="0"/>
        <w:rPr>
          <w:rFonts w:hint="eastAsia"/>
        </w:rPr>
      </w:pPr>
      <w:r>
        <w:t>具有中级及以上职称或博士学位，教学经验丰富，教学业绩良好。</w:t>
      </w:r>
      <w:r>
        <w:rPr>
          <w:rFonts w:ascii="Times New Roman" w:hAnsi="Times New Roman" w:eastAsia="Times New Roman" w:cs="Times New Roman"/>
        </w:rPr>
        <w:t xml:space="preserve"> </w:t>
      </w:r>
    </w:p>
    <w:p w14:paraId="7C251698">
      <w:pPr>
        <w:numPr>
          <w:ilvl w:val="0"/>
          <w:numId w:val="11"/>
        </w:numPr>
        <w:ind w:right="0"/>
        <w:rPr>
          <w:rFonts w:hint="eastAsia"/>
        </w:rPr>
      </w:pPr>
      <w:r>
        <w:t>有较强的组织管理能力，在课程建设和改革中做出过一定成绩。</w:t>
      </w:r>
      <w:r>
        <w:rPr>
          <w:rFonts w:ascii="Times New Roman" w:hAnsi="Times New Roman" w:eastAsia="Times New Roman" w:cs="Times New Roman"/>
        </w:rPr>
        <w:t xml:space="preserve"> </w:t>
      </w:r>
    </w:p>
    <w:p w14:paraId="35E0BF21">
      <w:pPr>
        <w:pStyle w:val="4"/>
        <w:ind w:left="636" w:right="1645"/>
        <w:rPr>
          <w:rFonts w:hint="eastAsia"/>
        </w:rPr>
      </w:pPr>
      <w:r>
        <w:t>第二十</w:t>
      </w:r>
      <w:del w:id="220" w:author="单苑丽" w:date="2026-03-13T12:47:01Z">
        <w:r>
          <w:rPr>
            <w:rFonts w:hint="default"/>
            <w:lang w:val="en-US"/>
          </w:rPr>
          <w:delText>二</w:delText>
        </w:r>
      </w:del>
      <w:ins w:id="221" w:author="单苑丽" w:date="2026-03-13T12:47:02Z">
        <w:r>
          <w:rPr>
            <w:rFonts w:hint="default"/>
            <w:lang w:val="en-US" w:eastAsia="zh-CN"/>
            <w:rPrChange w:id="222" w:author="单苑丽" w:date="2026-03-13T12:47:06Z">
              <w:rPr>
                <w:rFonts w:hint="eastAsia"/>
                <w:lang w:val="en-US" w:eastAsia="zh-CN"/>
              </w:rPr>
            </w:rPrChange>
          </w:rPr>
          <w:t>四</w:t>
        </w:r>
      </w:ins>
      <w:r>
        <w:t>条</w:t>
      </w:r>
      <w:r>
        <w:rPr>
          <w:rFonts w:ascii="楷体_GB2312" w:hAnsi="楷体_GB2312" w:eastAsia="楷体_GB2312" w:cs="楷体_GB2312"/>
          <w:rPrChange w:id="223" w:author="单苑丽" w:date="2026-03-13T12:47:06Z">
            <w:rPr>
              <w:rFonts w:ascii="Times New Roman" w:hAnsi="Times New Roman" w:eastAsia="Times New Roman" w:cs="Times New Roman"/>
            </w:rPr>
          </w:rPrChange>
        </w:rPr>
        <w:t xml:space="preserve"> </w:t>
      </w:r>
      <w:r>
        <w:t>课程负责人的工作职责</w:t>
      </w:r>
      <w:r>
        <w:rPr>
          <w:rFonts w:ascii="Times New Roman" w:hAnsi="Times New Roman" w:eastAsia="Times New Roman" w:cs="Times New Roman"/>
        </w:rPr>
        <w:t xml:space="preserve"> </w:t>
      </w:r>
    </w:p>
    <w:p w14:paraId="0A111CD9">
      <w:pPr>
        <w:numPr>
          <w:ilvl w:val="0"/>
          <w:numId w:val="12"/>
        </w:numPr>
        <w:ind w:right="0"/>
        <w:rPr>
          <w:rFonts w:hint="eastAsia"/>
        </w:rPr>
      </w:pPr>
      <w:r>
        <w:t>组织制定本课程的建设规划、教学大纲和教学计划，确保课程团队按计划完成教学任务。</w:t>
      </w:r>
      <w:r>
        <w:rPr>
          <w:rFonts w:ascii="Times New Roman" w:hAnsi="Times New Roman" w:eastAsia="Times New Roman" w:cs="Times New Roman"/>
        </w:rPr>
        <w:t xml:space="preserve"> </w:t>
      </w:r>
    </w:p>
    <w:p w14:paraId="4D8C6BBA">
      <w:pPr>
        <w:numPr>
          <w:ilvl w:val="0"/>
          <w:numId w:val="12"/>
        </w:numPr>
        <w:ind w:right="0"/>
        <w:rPr>
          <w:rFonts w:hint="eastAsia"/>
        </w:rPr>
      </w:pPr>
      <w:r>
        <w:t>落实本课程所需的理论课教室、实验场地申请、实验设备及耗材的申报和管理。</w:t>
      </w:r>
      <w:r>
        <w:rPr>
          <w:rFonts w:ascii="Times New Roman" w:hAnsi="Times New Roman" w:eastAsia="Times New Roman" w:cs="Times New Roman"/>
        </w:rPr>
        <w:t xml:space="preserve"> </w:t>
      </w:r>
    </w:p>
    <w:p w14:paraId="1F0D8F92">
      <w:pPr>
        <w:numPr>
          <w:ilvl w:val="0"/>
          <w:numId w:val="12"/>
        </w:numPr>
        <w:ind w:right="0"/>
        <w:rPr>
          <w:rFonts w:hint="eastAsia"/>
        </w:rPr>
      </w:pPr>
      <w:r>
        <w:t>按一流课程和课程思政建设要求，加强课程内容建设，改进教学方法与手段，实施形成性评价，做好课程教学质量分析</w:t>
      </w:r>
      <w:r>
        <w:rPr>
          <w:rFonts w:hint="eastAsia"/>
        </w:rPr>
        <w:t>，</w:t>
      </w:r>
      <w:r>
        <w:t>确保高质量的教学效果。</w:t>
      </w:r>
      <w:r>
        <w:rPr>
          <w:rFonts w:ascii="Times New Roman" w:hAnsi="Times New Roman" w:eastAsia="Times New Roman" w:cs="Times New Roman"/>
        </w:rPr>
        <w:t xml:space="preserve"> </w:t>
      </w:r>
    </w:p>
    <w:p w14:paraId="66499513">
      <w:pPr>
        <w:numPr>
          <w:ilvl w:val="0"/>
          <w:numId w:val="12"/>
        </w:numPr>
        <w:ind w:right="0"/>
        <w:rPr>
          <w:rFonts w:hint="eastAsia"/>
        </w:rPr>
      </w:pPr>
      <w:r>
        <w:t>加强教学资源建设，有机更新课件</w:t>
      </w:r>
      <w:r>
        <w:rPr>
          <w:rFonts w:hint="eastAsia"/>
        </w:rPr>
        <w:t>、</w:t>
      </w:r>
      <w:r>
        <w:t>教学案例、教材、教辅资料、</w:t>
      </w:r>
      <w:r>
        <w:rPr>
          <w:rFonts w:hint="eastAsia"/>
        </w:rPr>
        <w:t>教学基地</w:t>
      </w:r>
      <w:r>
        <w:t>等多模态教学资源，及时将学科和产业发展、科研成果融入课堂教学。</w:t>
      </w:r>
      <w:r>
        <w:rPr>
          <w:rFonts w:ascii="Times New Roman" w:hAnsi="Times New Roman" w:eastAsia="Times New Roman" w:cs="Times New Roman"/>
        </w:rPr>
        <w:t xml:space="preserve"> </w:t>
      </w:r>
    </w:p>
    <w:p w14:paraId="2FE8ED38">
      <w:pPr>
        <w:numPr>
          <w:ilvl w:val="0"/>
          <w:numId w:val="12"/>
        </w:numPr>
        <w:ind w:right="0"/>
        <w:rPr>
          <w:rFonts w:hint="eastAsia"/>
        </w:rPr>
      </w:pPr>
      <w:r>
        <w:t>组织课程试题库建设工作，负责考试的命题、组考、阅卷</w:t>
      </w:r>
      <w:r>
        <w:rPr>
          <w:rFonts w:hint="eastAsia"/>
        </w:rPr>
        <w:t>、成绩分析等</w:t>
      </w:r>
      <w:r>
        <w:t>工作。</w:t>
      </w:r>
      <w:r>
        <w:rPr>
          <w:rFonts w:ascii="Times New Roman" w:hAnsi="Times New Roman" w:eastAsia="Times New Roman" w:cs="Times New Roman"/>
        </w:rPr>
        <w:t xml:space="preserve"> </w:t>
      </w:r>
    </w:p>
    <w:p w14:paraId="15E145BA">
      <w:pPr>
        <w:numPr>
          <w:ilvl w:val="0"/>
          <w:numId w:val="12"/>
        </w:numPr>
        <w:ind w:right="0"/>
        <w:rPr>
          <w:rFonts w:hint="eastAsia"/>
        </w:rPr>
      </w:pPr>
      <w:r>
        <w:t>协助</w:t>
      </w:r>
      <w:r>
        <w:rPr>
          <w:rFonts w:hint="eastAsia"/>
        </w:rPr>
        <w:t>教研室主任、副主任</w:t>
      </w:r>
      <w:r>
        <w:t>开展教研教改活动，申报各级各类教学研究项目，撰写教改论文。</w:t>
      </w:r>
      <w:r>
        <w:rPr>
          <w:rFonts w:ascii="Times New Roman" w:hAnsi="Times New Roman" w:eastAsia="Times New Roman" w:cs="Times New Roman"/>
        </w:rPr>
        <w:t xml:space="preserve"> </w:t>
      </w:r>
    </w:p>
    <w:p w14:paraId="7E3CB5E0">
      <w:pPr>
        <w:numPr>
          <w:ilvl w:val="0"/>
          <w:numId w:val="12"/>
        </w:numPr>
        <w:spacing w:line="259" w:lineRule="auto"/>
        <w:ind w:right="0"/>
        <w:rPr>
          <w:rFonts w:hint="eastAsia"/>
        </w:rPr>
      </w:pPr>
      <w:r>
        <w:rPr>
          <w:rFonts w:hint="eastAsia"/>
          <w:lang w:val="en-US" w:eastAsia="zh-CN"/>
        </w:rPr>
        <w:t>定期向教研室主任汇报教学工作，</w:t>
      </w:r>
      <w:r>
        <w:t>完成</w:t>
      </w:r>
      <w:r>
        <w:rPr>
          <w:rFonts w:hint="eastAsia"/>
        </w:rPr>
        <w:t>教研室主任、副主任</w:t>
      </w:r>
      <w:r>
        <w:t>交办的教学工作。</w:t>
      </w:r>
      <w:r>
        <w:rPr>
          <w:rFonts w:ascii="Times New Roman" w:hAnsi="Times New Roman" w:eastAsia="Times New Roman" w:cs="Times New Roman"/>
        </w:rPr>
        <w:t xml:space="preserve"> </w:t>
      </w:r>
    </w:p>
    <w:p w14:paraId="71618FC8">
      <w:pPr>
        <w:pStyle w:val="3"/>
        <w:ind w:right="163"/>
      </w:pPr>
    </w:p>
    <w:p w14:paraId="59273707">
      <w:pPr>
        <w:pStyle w:val="3"/>
        <w:ind w:right="163"/>
        <w:rPr>
          <w:rFonts w:hint="eastAsia"/>
        </w:rPr>
      </w:pPr>
      <w:r>
        <w:t>第七章</w:t>
      </w:r>
      <w:r>
        <w:rPr>
          <w:rFonts w:ascii="Times New Roman" w:hAnsi="Times New Roman" w:eastAsia="Times New Roman" w:cs="Times New Roman"/>
        </w:rPr>
        <w:t xml:space="preserve"> </w:t>
      </w:r>
      <w:r>
        <w:t>课程建设秘书</w:t>
      </w:r>
      <w:r>
        <w:rPr>
          <w:rFonts w:ascii="Times New Roman" w:hAnsi="Times New Roman" w:eastAsia="Times New Roman" w:cs="Times New Roman"/>
        </w:rPr>
        <w:t xml:space="preserve"> </w:t>
      </w:r>
    </w:p>
    <w:p w14:paraId="5076E893">
      <w:pPr>
        <w:spacing w:after="3" w:line="385" w:lineRule="auto"/>
        <w:ind w:left="-15" w:right="151"/>
        <w:jc w:val="both"/>
        <w:rPr>
          <w:rFonts w:hint="eastAsia"/>
        </w:rPr>
      </w:pPr>
      <w:r>
        <w:rPr>
          <w:rFonts w:ascii="楷体_GB2312" w:hAnsi="楷体_GB2312" w:eastAsia="楷体_GB2312" w:cs="楷体_GB2312"/>
        </w:rPr>
        <w:t>第二十</w:t>
      </w:r>
      <w:del w:id="224" w:author="单苑丽" w:date="2026-03-13T12:47:10Z">
        <w:r>
          <w:rPr>
            <w:rFonts w:hint="default" w:ascii="楷体_GB2312" w:hAnsi="楷体_GB2312" w:eastAsia="楷体_GB2312" w:cs="楷体_GB2312"/>
            <w:lang w:val="en-US"/>
          </w:rPr>
          <w:delText>三</w:delText>
        </w:r>
      </w:del>
      <w:ins w:id="225" w:author="单苑丽" w:date="2026-03-13T12:47:11Z">
        <w:r>
          <w:rPr>
            <w:rFonts w:hint="default" w:ascii="楷体_GB2312" w:hAnsi="楷体_GB2312" w:eastAsia="楷体_GB2312" w:cs="楷体_GB2312"/>
            <w:lang w:val="en-US" w:eastAsia="zh-CN"/>
            <w:rPrChange w:id="226" w:author="单苑丽" w:date="2026-03-13T12:47:14Z">
              <w:rPr>
                <w:rFonts w:hint="eastAsia" w:ascii="楷体_GB2312" w:hAnsi="楷体_GB2312" w:eastAsia="楷体_GB2312" w:cs="楷体_GB2312"/>
                <w:lang w:val="en-US" w:eastAsia="zh-CN"/>
              </w:rPr>
            </w:rPrChange>
          </w:rPr>
          <w:t>五</w:t>
        </w:r>
      </w:ins>
      <w:r>
        <w:rPr>
          <w:rFonts w:ascii="楷体_GB2312" w:hAnsi="楷体_GB2312" w:eastAsia="楷体_GB2312" w:cs="楷体_GB2312"/>
        </w:rPr>
        <w:t>条</w:t>
      </w:r>
      <w:r>
        <w:rPr>
          <w:rFonts w:ascii="楷体_GB2312" w:hAnsi="楷体_GB2312" w:eastAsia="楷体_GB2312" w:cs="楷体_GB2312"/>
          <w:rPrChange w:id="227" w:author="单苑丽" w:date="2026-03-13T12:47:14Z">
            <w:rPr>
              <w:rFonts w:ascii="Times New Roman" w:hAnsi="Times New Roman" w:eastAsia="Times New Roman" w:cs="Times New Roman"/>
            </w:rPr>
          </w:rPrChange>
        </w:rPr>
        <w:t xml:space="preserve"> </w:t>
      </w:r>
      <w:r>
        <w:t>课程建设秘书是培养优秀青年教师的重要岗位。</w:t>
      </w:r>
      <w:del w:id="228" w:author="单苑丽" w:date="2026-03-13T17:47:19Z">
        <w:r>
          <w:rPr>
            <w:rFonts w:hint="default"/>
            <w:lang w:val="en-US"/>
          </w:rPr>
          <w:delText>正在承担教学建设项目的</w:delText>
        </w:r>
      </w:del>
      <w:ins w:id="229" w:author="单苑丽" w:date="2026-03-13T17:47:20Z">
        <w:r>
          <w:rPr>
            <w:rFonts w:hint="eastAsia"/>
            <w:lang w:val="en-US" w:eastAsia="zh-CN"/>
          </w:rPr>
          <w:t>每门</w:t>
        </w:r>
      </w:ins>
      <w:r>
        <w:t xml:space="preserve">课程可设课程建设秘书 </w:t>
      </w:r>
      <w:r>
        <w:rPr>
          <w:rFonts w:ascii="Times New Roman" w:hAnsi="Times New Roman" w:eastAsia="Times New Roman" w:cs="Times New Roman"/>
        </w:rPr>
        <w:t xml:space="preserve">1-2 </w:t>
      </w:r>
      <w:r>
        <w:t>名，协助课程负责人开展课程建设工作</w:t>
      </w:r>
      <w:ins w:id="230" w:author="单苑丽" w:date="2026-03-13T17:47:27Z">
        <w:r>
          <w:rPr>
            <w:rFonts w:hint="eastAsia"/>
            <w:lang w:eastAsia="zh-CN"/>
          </w:rPr>
          <w:t>，</w:t>
        </w:r>
      </w:ins>
      <w:ins w:id="231" w:author="单苑丽" w:date="2026-03-13T17:47:28Z">
        <w:r>
          <w:rPr>
            <w:rFonts w:ascii="仿宋_GB2312" w:hAnsi="仿宋_GB2312" w:eastAsia="仿宋_GB2312" w:cs="仿宋_GB2312"/>
            <w:b w:val="0"/>
            <w:bCs w:val="0"/>
            <w:color w:val="000000"/>
            <w:sz w:val="32"/>
            <w:szCs w:val="24"/>
          </w:rPr>
          <w:t>其教学管理工作计入</w:t>
        </w:r>
      </w:ins>
      <w:ins w:id="232" w:author="单苑丽" w:date="2026-03-16T14:34:20Z">
        <w:r>
          <w:rPr>
            <w:rFonts w:hint="eastAsia" w:cs="仿宋_GB2312"/>
            <w:b w:val="0"/>
            <w:bCs w:val="0"/>
            <w:color w:val="000000"/>
            <w:sz w:val="32"/>
            <w:szCs w:val="24"/>
            <w:lang w:val="en-US" w:eastAsia="zh-CN"/>
          </w:rPr>
          <w:t>教师</w:t>
        </w:r>
      </w:ins>
      <w:ins w:id="233" w:author="单苑丽" w:date="2026-03-16T14:34:22Z">
        <w:r>
          <w:rPr>
            <w:rFonts w:hint="eastAsia" w:cs="仿宋_GB2312"/>
            <w:b w:val="0"/>
            <w:bCs w:val="0"/>
            <w:color w:val="000000"/>
            <w:sz w:val="32"/>
            <w:szCs w:val="24"/>
            <w:lang w:val="en-US" w:eastAsia="zh-CN"/>
          </w:rPr>
          <w:t>教学</w:t>
        </w:r>
      </w:ins>
      <w:ins w:id="234" w:author="单苑丽" w:date="2026-03-16T14:34:28Z">
        <w:r>
          <w:rPr>
            <w:rFonts w:hint="eastAsia" w:cs="仿宋_GB2312"/>
            <w:b w:val="0"/>
            <w:bCs w:val="0"/>
            <w:color w:val="000000"/>
            <w:sz w:val="32"/>
            <w:szCs w:val="24"/>
            <w:lang w:val="en-US" w:eastAsia="zh-CN"/>
          </w:rPr>
          <w:t>业绩</w:t>
        </w:r>
      </w:ins>
      <w:ins w:id="235" w:author="单苑丽" w:date="2026-03-16T14:34:50Z">
        <w:r>
          <w:rPr>
            <w:rFonts w:hint="eastAsia" w:cs="仿宋_GB2312"/>
            <w:b w:val="0"/>
            <w:bCs w:val="0"/>
            <w:color w:val="000000"/>
            <w:sz w:val="32"/>
            <w:szCs w:val="24"/>
            <w:lang w:val="en-US" w:eastAsia="zh-CN"/>
          </w:rPr>
          <w:t>考核</w:t>
        </w:r>
      </w:ins>
      <w:ins w:id="236" w:author="单苑丽" w:date="2026-03-13T17:47:28Z">
        <w:r>
          <w:rPr>
            <w:rFonts w:ascii="仿宋_GB2312" w:hAnsi="仿宋_GB2312" w:eastAsia="仿宋_GB2312" w:cs="仿宋_GB2312"/>
            <w:b w:val="0"/>
            <w:bCs w:val="0"/>
            <w:color w:val="000000"/>
            <w:sz w:val="32"/>
            <w:szCs w:val="24"/>
          </w:rPr>
          <w:t>工作量并给予额外津贴</w:t>
        </w:r>
      </w:ins>
      <w:ins w:id="237" w:author="单苑丽" w:date="2026-03-13T17:47:28Z">
        <w:r>
          <w:rPr>
            <w:rFonts w:ascii="仿宋_GB2312" w:hAnsi="仿宋_GB2312" w:eastAsia="仿宋_GB2312" w:cs="仿宋_GB2312"/>
            <w:sz w:val="32"/>
            <w:szCs w:val="24"/>
          </w:rPr>
          <w:t>。</w:t>
        </w:r>
      </w:ins>
      <w:del w:id="238" w:author="单苑丽" w:date="2026-03-13T17:47:33Z">
        <w:r>
          <w:rPr/>
          <w:delText>。</w:delText>
        </w:r>
      </w:del>
      <w:del w:id="239" w:author="单苑丽" w:date="2026-03-13T17:47:33Z">
        <w:r>
          <w:rPr>
            <w:rFonts w:ascii="Times New Roman" w:hAnsi="Times New Roman" w:eastAsia="Times New Roman" w:cs="Times New Roman"/>
          </w:rPr>
          <w:delText xml:space="preserve"> </w:delText>
        </w:r>
      </w:del>
    </w:p>
    <w:p w14:paraId="7CC531DB">
      <w:pPr>
        <w:ind w:left="-15" w:right="0"/>
        <w:rPr>
          <w:rFonts w:hint="eastAsia"/>
        </w:rPr>
      </w:pPr>
      <w:r>
        <w:t>课程建设秘书由课程负责人推荐，经教学管理部门初审、</w:t>
      </w:r>
      <w:r>
        <w:rPr>
          <w:rFonts w:hint="eastAsia"/>
          <w:lang w:val="en-US" w:eastAsia="zh-CN"/>
        </w:rPr>
        <w:t>学院</w:t>
      </w:r>
      <w:r>
        <w:t>审核后聘任。课程建设秘书的聘任期限</w:t>
      </w:r>
      <w:r>
        <w:rPr>
          <w:rFonts w:hint="eastAsia"/>
          <w:lang w:val="en-US" w:eastAsia="zh-CN"/>
        </w:rPr>
        <w:t>原则上</w:t>
      </w:r>
      <w:r>
        <w:t>与</w:t>
      </w:r>
      <w:r>
        <w:rPr>
          <w:rFonts w:hint="eastAsia"/>
          <w:lang w:val="en-US" w:eastAsia="zh-CN"/>
        </w:rPr>
        <w:t>课程负责人的任期同步</w:t>
      </w:r>
      <w:r>
        <w:t>。</w:t>
      </w:r>
      <w:r>
        <w:rPr>
          <w:rFonts w:ascii="Times New Roman" w:hAnsi="Times New Roman" w:eastAsia="Times New Roman" w:cs="Times New Roman"/>
        </w:rPr>
        <w:t xml:space="preserve"> </w:t>
      </w:r>
    </w:p>
    <w:p w14:paraId="34169253">
      <w:pPr>
        <w:pStyle w:val="4"/>
        <w:ind w:left="490" w:right="1645"/>
        <w:rPr>
          <w:rFonts w:hint="eastAsia"/>
        </w:rPr>
      </w:pPr>
      <w:r>
        <w:t>第二十</w:t>
      </w:r>
      <w:del w:id="240" w:author="单苑丽" w:date="2026-03-13T12:47:17Z">
        <w:r>
          <w:rPr>
            <w:rFonts w:hint="default"/>
            <w:lang w:val="en-US"/>
          </w:rPr>
          <w:delText>四</w:delText>
        </w:r>
      </w:del>
      <w:ins w:id="241" w:author="单苑丽" w:date="2026-03-13T12:47:18Z">
        <w:r>
          <w:rPr>
            <w:rFonts w:hint="default"/>
            <w:lang w:val="en-US" w:eastAsia="zh-CN"/>
            <w:rPrChange w:id="242" w:author="单苑丽" w:date="2026-03-13T12:47:24Z">
              <w:rPr>
                <w:rFonts w:hint="eastAsia"/>
                <w:lang w:val="en-US" w:eastAsia="zh-CN"/>
              </w:rPr>
            </w:rPrChange>
          </w:rPr>
          <w:t>六</w:t>
        </w:r>
      </w:ins>
      <w:r>
        <w:t>条</w:t>
      </w:r>
      <w:r>
        <w:rPr>
          <w:rFonts w:ascii="Times New Roman" w:hAnsi="Times New Roman" w:eastAsia="Times New Roman" w:cs="Times New Roman"/>
        </w:rPr>
        <w:t xml:space="preserve"> </w:t>
      </w:r>
      <w:r>
        <w:t>课程建设秘书的遴选条件</w:t>
      </w:r>
      <w:r>
        <w:rPr>
          <w:rFonts w:ascii="Times New Roman" w:hAnsi="Times New Roman" w:eastAsia="Times New Roman" w:cs="Times New Roman"/>
        </w:rPr>
        <w:t xml:space="preserve"> </w:t>
      </w:r>
    </w:p>
    <w:p w14:paraId="60F8460E">
      <w:pPr>
        <w:numPr>
          <w:ilvl w:val="0"/>
          <w:numId w:val="13"/>
        </w:numPr>
        <w:ind w:right="0"/>
        <w:rPr>
          <w:rFonts w:hint="eastAsia"/>
        </w:rPr>
      </w:pPr>
      <w:r>
        <w:t>热爱教学工作，具有良好的思想政治素质，具有良好的师德师风修养，治学严谨。</w:t>
      </w:r>
      <w:r>
        <w:rPr>
          <w:rFonts w:ascii="Times New Roman" w:hAnsi="Times New Roman" w:eastAsia="Times New Roman" w:cs="Times New Roman"/>
        </w:rPr>
        <w:t xml:space="preserve"> </w:t>
      </w:r>
    </w:p>
    <w:p w14:paraId="2FA46100">
      <w:pPr>
        <w:numPr>
          <w:ilvl w:val="0"/>
          <w:numId w:val="13"/>
        </w:numPr>
        <w:ind w:right="0"/>
        <w:rPr>
          <w:rFonts w:hint="eastAsia"/>
        </w:rPr>
      </w:pPr>
      <w:r>
        <w:t>原则上为硕士及以上学位，有较强的组织管理能力</w:t>
      </w:r>
      <w:r>
        <w:rPr>
          <w:rFonts w:hint="eastAsia"/>
        </w:rPr>
        <w:t>。</w:t>
      </w:r>
    </w:p>
    <w:p w14:paraId="502A15A4">
      <w:pPr>
        <w:numPr>
          <w:ilvl w:val="255"/>
          <w:numId w:val="0"/>
        </w:numPr>
        <w:ind w:left="631" w:right="0"/>
        <w:rPr>
          <w:rFonts w:hint="eastAsia"/>
        </w:rPr>
      </w:pPr>
      <w:r>
        <w:rPr>
          <w:rFonts w:ascii="楷体_GB2312" w:hAnsi="楷体_GB2312" w:eastAsia="楷体_GB2312" w:cs="楷体_GB2312"/>
        </w:rPr>
        <w:t>第二十</w:t>
      </w:r>
      <w:del w:id="243" w:author="单苑丽" w:date="2026-03-13T12:47:20Z">
        <w:r>
          <w:rPr>
            <w:rFonts w:hint="default" w:ascii="楷体_GB2312" w:hAnsi="楷体_GB2312" w:eastAsia="楷体_GB2312" w:cs="楷体_GB2312"/>
            <w:lang w:val="en-US"/>
          </w:rPr>
          <w:delText>五</w:delText>
        </w:r>
      </w:del>
      <w:ins w:id="244" w:author="单苑丽" w:date="2026-03-13T12:47:21Z">
        <w:r>
          <w:rPr>
            <w:rFonts w:hint="default" w:ascii="楷体_GB2312" w:hAnsi="楷体_GB2312" w:eastAsia="楷体_GB2312" w:cs="楷体_GB2312"/>
            <w:lang w:val="en-US" w:eastAsia="zh-CN"/>
            <w:rPrChange w:id="245" w:author="单苑丽" w:date="2026-03-13T12:47:26Z">
              <w:rPr>
                <w:rFonts w:hint="eastAsia" w:ascii="楷体_GB2312" w:hAnsi="楷体_GB2312" w:eastAsia="楷体_GB2312" w:cs="楷体_GB2312"/>
                <w:lang w:val="en-US" w:eastAsia="zh-CN"/>
              </w:rPr>
            </w:rPrChange>
          </w:rPr>
          <w:t>七</w:t>
        </w:r>
      </w:ins>
      <w:r>
        <w:rPr>
          <w:rFonts w:ascii="楷体_GB2312" w:hAnsi="楷体_GB2312" w:eastAsia="楷体_GB2312" w:cs="楷体_GB2312"/>
        </w:rPr>
        <w:t>条</w:t>
      </w:r>
      <w:r>
        <w:rPr>
          <w:rFonts w:ascii="楷体_GB2312" w:hAnsi="楷体_GB2312" w:eastAsia="楷体_GB2312" w:cs="楷体_GB2312"/>
          <w:rPrChange w:id="246" w:author="单苑丽" w:date="2026-03-13T12:47:26Z">
            <w:rPr>
              <w:rFonts w:ascii="Times New Roman" w:hAnsi="Times New Roman" w:eastAsia="Times New Roman" w:cs="Times New Roman"/>
            </w:rPr>
          </w:rPrChange>
        </w:rPr>
        <w:t xml:space="preserve"> </w:t>
      </w:r>
      <w:r>
        <w:rPr>
          <w:rFonts w:ascii="楷体_GB2312" w:hAnsi="楷体_GB2312" w:eastAsia="楷体_GB2312" w:cs="楷体_GB2312"/>
        </w:rPr>
        <w:t>课程建设秘书的工作职责</w:t>
      </w:r>
      <w:r>
        <w:rPr>
          <w:rFonts w:ascii="Times New Roman" w:hAnsi="Times New Roman" w:eastAsia="Times New Roman" w:cs="Times New Roman"/>
        </w:rPr>
        <w:t xml:space="preserve"> </w:t>
      </w:r>
    </w:p>
    <w:p w14:paraId="798D09D8">
      <w:pPr>
        <w:numPr>
          <w:ilvl w:val="0"/>
          <w:numId w:val="14"/>
        </w:numPr>
        <w:ind w:right="0"/>
        <w:rPr>
          <w:rFonts w:hint="eastAsia"/>
        </w:rPr>
      </w:pPr>
      <w:r>
        <w:t>协助课程负责人实施课程教学建设项目，推进落实教改课改工作。</w:t>
      </w:r>
      <w:r>
        <w:rPr>
          <w:rFonts w:ascii="Times New Roman" w:hAnsi="Times New Roman" w:eastAsia="Times New Roman" w:cs="Times New Roman"/>
        </w:rPr>
        <w:t xml:space="preserve"> </w:t>
      </w:r>
    </w:p>
    <w:p w14:paraId="32BF986F">
      <w:pPr>
        <w:numPr>
          <w:ilvl w:val="0"/>
          <w:numId w:val="14"/>
        </w:numPr>
        <w:ind w:right="0"/>
        <w:rPr>
          <w:rFonts w:hint="eastAsia"/>
        </w:rPr>
      </w:pPr>
      <w:r>
        <w:t>组织协调课程团队完成教学建设分工安排，督促团队教师推动课改实施，汇总项目台账，准备中期检查和结题材料。</w:t>
      </w:r>
      <w:r>
        <w:rPr>
          <w:rFonts w:ascii="Times New Roman" w:hAnsi="Times New Roman" w:eastAsia="Times New Roman" w:cs="Times New Roman"/>
        </w:rPr>
        <w:t xml:space="preserve"> </w:t>
      </w:r>
    </w:p>
    <w:p w14:paraId="7B47A2A0">
      <w:pPr>
        <w:numPr>
          <w:ilvl w:val="0"/>
          <w:numId w:val="14"/>
        </w:numPr>
        <w:ind w:right="0"/>
        <w:rPr>
          <w:rFonts w:hint="eastAsia"/>
        </w:rPr>
      </w:pPr>
      <w:r>
        <w:t>协助组织教学活动、开展课程改革相关培训，推动改革成果课程应用，完成数据分析与整理。</w:t>
      </w:r>
      <w:r>
        <w:rPr>
          <w:rFonts w:ascii="Times New Roman" w:hAnsi="Times New Roman" w:eastAsia="Times New Roman" w:cs="Times New Roman"/>
        </w:rPr>
        <w:t xml:space="preserve"> </w:t>
      </w:r>
    </w:p>
    <w:p w14:paraId="0636DF32">
      <w:pPr>
        <w:numPr>
          <w:ilvl w:val="0"/>
          <w:numId w:val="14"/>
        </w:numPr>
        <w:spacing w:after="194" w:line="259" w:lineRule="auto"/>
        <w:ind w:right="0"/>
        <w:rPr>
          <w:rFonts w:hint="eastAsia"/>
        </w:rPr>
      </w:pPr>
      <w:r>
        <w:t>组织申报各类教学研究项目、教学成果奖。</w:t>
      </w:r>
      <w:r>
        <w:rPr>
          <w:rFonts w:ascii="Times New Roman" w:hAnsi="Times New Roman" w:eastAsia="Times New Roman" w:cs="Times New Roman"/>
        </w:rPr>
        <w:t xml:space="preserve"> </w:t>
      </w:r>
    </w:p>
    <w:p w14:paraId="021D3970">
      <w:pPr>
        <w:numPr>
          <w:ilvl w:val="0"/>
          <w:numId w:val="14"/>
        </w:numPr>
        <w:spacing w:line="259" w:lineRule="auto"/>
        <w:ind w:right="0"/>
        <w:rPr>
          <w:rFonts w:hint="eastAsia"/>
        </w:rPr>
      </w:pPr>
      <w:r>
        <w:t>完成课程负责人交办的教学工作。</w:t>
      </w:r>
      <w:r>
        <w:rPr>
          <w:rFonts w:ascii="Times New Roman" w:hAnsi="Times New Roman" w:eastAsia="Times New Roman" w:cs="Times New Roman"/>
        </w:rPr>
        <w:t xml:space="preserve"> </w:t>
      </w:r>
    </w:p>
    <w:p w14:paraId="363140F9">
      <w:pPr>
        <w:numPr>
          <w:ilvl w:val="255"/>
          <w:numId w:val="0"/>
        </w:numPr>
        <w:spacing w:line="259" w:lineRule="auto"/>
        <w:ind w:left="631" w:right="0"/>
        <w:rPr>
          <w:rFonts w:hint="eastAsia"/>
        </w:rPr>
      </w:pPr>
    </w:p>
    <w:p w14:paraId="1A966EA6">
      <w:pPr>
        <w:pStyle w:val="4"/>
        <w:numPr>
          <w:ilvl w:val="0"/>
          <w:numId w:val="15"/>
        </w:numPr>
        <w:spacing w:after="0" w:line="384" w:lineRule="auto"/>
        <w:ind w:left="626" w:right="1645" w:firstLine="2365"/>
        <w:rPr>
          <w:rFonts w:hint="eastAsia" w:ascii="黑体" w:hAnsi="黑体" w:eastAsia="黑体" w:cs="黑体"/>
        </w:rPr>
      </w:pPr>
      <w:r>
        <w:rPr>
          <w:rFonts w:ascii="黑体" w:hAnsi="黑体" w:eastAsia="黑体" w:cs="黑体"/>
        </w:rPr>
        <w:t>教学督导团</w:t>
      </w:r>
    </w:p>
    <w:p w14:paraId="181F86C9">
      <w:pPr>
        <w:pStyle w:val="4"/>
        <w:numPr>
          <w:ilvl w:val="255"/>
          <w:numId w:val="0"/>
        </w:numPr>
        <w:spacing w:after="0" w:line="384" w:lineRule="auto"/>
        <w:ind w:left="0" w:right="1645" w:firstLine="640" w:firstLineChars="200"/>
        <w:rPr>
          <w:rFonts w:hint="eastAsia"/>
        </w:rPr>
        <w:pPrChange w:id="247" w:author="单苑丽" w:date="2026-03-13T12:47:36Z">
          <w:pPr>
            <w:pStyle w:val="4"/>
            <w:numPr>
              <w:ilvl w:val="255"/>
              <w:numId w:val="0"/>
            </w:numPr>
            <w:spacing w:after="0" w:line="384" w:lineRule="auto"/>
            <w:ind w:left="651" w:right="1645" w:firstLine="640" w:firstLineChars="200"/>
          </w:pPr>
        </w:pPrChange>
      </w:pPr>
      <w:r>
        <w:t>第二十</w:t>
      </w:r>
      <w:del w:id="248" w:author="单苑丽" w:date="2026-03-13T12:47:30Z">
        <w:r>
          <w:rPr>
            <w:rFonts w:hint="default"/>
            <w:lang w:val="en-US"/>
          </w:rPr>
          <w:delText>六</w:delText>
        </w:r>
      </w:del>
      <w:ins w:id="249" w:author="单苑丽" w:date="2026-03-13T12:47:31Z">
        <w:r>
          <w:rPr>
            <w:rFonts w:hint="default"/>
            <w:lang w:val="en-US" w:eastAsia="zh-CN"/>
            <w:rPrChange w:id="250" w:author="单苑丽" w:date="2026-03-13T12:47:34Z">
              <w:rPr>
                <w:rFonts w:hint="eastAsia"/>
                <w:lang w:val="en-US" w:eastAsia="zh-CN"/>
              </w:rPr>
            </w:rPrChange>
          </w:rPr>
          <w:t>八</w:t>
        </w:r>
      </w:ins>
      <w:r>
        <w:t>条</w:t>
      </w:r>
      <w:r>
        <w:rPr>
          <w:rFonts w:ascii="楷体_GB2312" w:hAnsi="楷体_GB2312" w:eastAsia="楷体_GB2312" w:cs="楷体_GB2312"/>
          <w:rPrChange w:id="251" w:author="单苑丽" w:date="2026-03-13T12:47:34Z">
            <w:rPr>
              <w:rFonts w:ascii="Times New Roman" w:hAnsi="Times New Roman" w:eastAsia="Times New Roman" w:cs="Times New Roman"/>
            </w:rPr>
          </w:rPrChange>
        </w:rPr>
        <w:t xml:space="preserve"> </w:t>
      </w:r>
      <w:r>
        <w:rPr>
          <w:rFonts w:ascii="Times New Roman" w:hAnsi="Times New Roman" w:eastAsia="Times New Roman" w:cs="Times New Roman"/>
        </w:rPr>
        <w:t xml:space="preserve"> </w:t>
      </w:r>
      <w:r>
        <w:t>教学督导团的构成</w:t>
      </w:r>
    </w:p>
    <w:p w14:paraId="0C829481">
      <w:pPr>
        <w:ind w:left="-15" w:right="0"/>
        <w:rPr>
          <w:rFonts w:hint="eastAsia"/>
        </w:rPr>
      </w:pPr>
      <w:r>
        <w:t>教学督导团的构成遵循在职人员与退休人员相结合、专职人员与兼职人员相结合、教学人员与管理人员相结合的原则。</w:t>
      </w:r>
      <w:r>
        <w:rPr>
          <w:rFonts w:ascii="Times New Roman" w:hAnsi="Times New Roman" w:eastAsia="Times New Roman" w:cs="Times New Roman"/>
        </w:rPr>
        <w:t xml:space="preserve"> </w:t>
      </w:r>
    </w:p>
    <w:p w14:paraId="0887D748">
      <w:pPr>
        <w:ind w:left="-15" w:right="0"/>
        <w:rPr>
          <w:rFonts w:hint="eastAsia"/>
        </w:rPr>
      </w:pPr>
      <w:r>
        <w:t xml:space="preserve">教学督导团设团长 </w:t>
      </w:r>
      <w:r>
        <w:rPr>
          <w:rFonts w:ascii="Times New Roman" w:hAnsi="Times New Roman" w:eastAsia="Times New Roman" w:cs="Times New Roman"/>
        </w:rPr>
        <w:t xml:space="preserve">1 </w:t>
      </w:r>
      <w:r>
        <w:t>名，成员实行聘任制，由</w:t>
      </w:r>
      <w:r>
        <w:rPr>
          <w:rFonts w:hint="eastAsia"/>
          <w:lang w:val="en-US" w:eastAsia="zh-CN"/>
        </w:rPr>
        <w:t>教学管理部门初拟人选</w:t>
      </w:r>
      <w:r>
        <w:t>，</w:t>
      </w:r>
      <w:r>
        <w:rPr>
          <w:rFonts w:hint="eastAsia"/>
          <w:lang w:val="en-US" w:eastAsia="zh-CN"/>
        </w:rPr>
        <w:t>学院</w:t>
      </w:r>
      <w:r>
        <w:t>审核后聘任</w:t>
      </w:r>
      <w:r>
        <w:rPr>
          <w:rFonts w:hint="eastAsia"/>
          <w:lang w:eastAsia="zh-CN"/>
        </w:rPr>
        <w:t>，</w:t>
      </w:r>
      <w:r>
        <w:t>任期四年，可以连聘连任。</w:t>
      </w:r>
      <w:r>
        <w:rPr>
          <w:rFonts w:ascii="Times New Roman" w:hAnsi="Times New Roman" w:eastAsia="Times New Roman" w:cs="Times New Roman"/>
        </w:rPr>
        <w:t xml:space="preserve"> </w:t>
      </w:r>
    </w:p>
    <w:p w14:paraId="5E5AA465">
      <w:pPr>
        <w:pStyle w:val="4"/>
        <w:ind w:left="636" w:right="1645"/>
        <w:rPr>
          <w:rFonts w:hint="eastAsia"/>
        </w:rPr>
      </w:pPr>
      <w:r>
        <w:t>第二十</w:t>
      </w:r>
      <w:ins w:id="252" w:author="单苑丽" w:date="2026-03-13T12:47:40Z">
        <w:r>
          <w:rPr>
            <w:rFonts w:hint="eastAsia"/>
            <w:lang w:val="en-US" w:eastAsia="zh-CN"/>
          </w:rPr>
          <w:t>九</w:t>
        </w:r>
      </w:ins>
      <w:del w:id="253" w:author="单苑丽" w:date="2026-03-13T12:47:39Z">
        <w:r>
          <w:rPr/>
          <w:delText>七</w:delText>
        </w:r>
      </w:del>
      <w:r>
        <w:t>条</w:t>
      </w:r>
      <w:r>
        <w:rPr>
          <w:rFonts w:ascii="Times New Roman" w:hAnsi="Times New Roman" w:eastAsia="Times New Roman" w:cs="Times New Roman"/>
        </w:rPr>
        <w:t xml:space="preserve"> </w:t>
      </w:r>
      <w:r>
        <w:t>教学督导团成员的遴选条件</w:t>
      </w:r>
      <w:r>
        <w:rPr>
          <w:rFonts w:ascii="Times New Roman" w:hAnsi="Times New Roman" w:eastAsia="Times New Roman" w:cs="Times New Roman"/>
        </w:rPr>
        <w:t xml:space="preserve"> </w:t>
      </w:r>
    </w:p>
    <w:p w14:paraId="56619C38">
      <w:pPr>
        <w:numPr>
          <w:ilvl w:val="0"/>
          <w:numId w:val="16"/>
        </w:numPr>
        <w:spacing w:after="184" w:line="259" w:lineRule="auto"/>
        <w:ind w:right="0"/>
        <w:rPr>
          <w:rFonts w:hint="eastAsia"/>
        </w:rPr>
      </w:pPr>
      <w:r>
        <w:t>热爱教育事业，乐于奉献，与时俱进。</w:t>
      </w:r>
      <w:r>
        <w:rPr>
          <w:rFonts w:ascii="Times New Roman" w:hAnsi="Times New Roman" w:eastAsia="Times New Roman" w:cs="Times New Roman"/>
        </w:rPr>
        <w:t xml:space="preserve"> </w:t>
      </w:r>
    </w:p>
    <w:p w14:paraId="79B2EEE6">
      <w:pPr>
        <w:numPr>
          <w:ilvl w:val="0"/>
          <w:numId w:val="16"/>
        </w:numPr>
        <w:ind w:right="0"/>
        <w:rPr>
          <w:rFonts w:hint="eastAsia"/>
        </w:rPr>
      </w:pPr>
      <w:r>
        <w:t>熟悉国家有关教育的方针、政策和法规，熟悉学院教育教学工作和教学制度。</w:t>
      </w:r>
      <w:r>
        <w:rPr>
          <w:rFonts w:ascii="Times New Roman" w:hAnsi="Times New Roman" w:eastAsia="Times New Roman" w:cs="Times New Roman"/>
        </w:rPr>
        <w:t xml:space="preserve"> </w:t>
      </w:r>
    </w:p>
    <w:p w14:paraId="6083F699">
      <w:pPr>
        <w:numPr>
          <w:ilvl w:val="0"/>
          <w:numId w:val="16"/>
        </w:numPr>
        <w:ind w:right="0"/>
        <w:rPr>
          <w:rFonts w:hint="eastAsia"/>
        </w:rPr>
      </w:pPr>
      <w:r>
        <w:t>具有丰富的教学经验，教学业绩突出；能够深入一线，密切联系教师，办事公道，敢说实话。</w:t>
      </w:r>
      <w:r>
        <w:rPr>
          <w:rFonts w:ascii="Times New Roman" w:hAnsi="Times New Roman" w:eastAsia="Times New Roman" w:cs="Times New Roman"/>
        </w:rPr>
        <w:t xml:space="preserve"> </w:t>
      </w:r>
    </w:p>
    <w:p w14:paraId="41982DF7">
      <w:pPr>
        <w:pStyle w:val="4"/>
        <w:ind w:left="10" w:right="1645"/>
        <w:rPr>
          <w:rFonts w:hint="eastAsia"/>
        </w:rPr>
      </w:pPr>
      <w:r>
        <w:rPr>
          <w:rFonts w:ascii="Times New Roman" w:hAnsi="Times New Roman" w:eastAsia="Times New Roman" w:cs="Times New Roman"/>
        </w:rPr>
        <w:t xml:space="preserve">    </w:t>
      </w:r>
      <w:r>
        <w:rPr>
          <w:rFonts w:hint="eastAsia" w:ascii="Times New Roman" w:hAnsi="Times New Roman" w:eastAsia="宋体" w:cs="Times New Roman"/>
        </w:rPr>
        <w:t xml:space="preserve">    </w:t>
      </w:r>
      <w:r>
        <w:rPr>
          <w:rFonts w:hint="default" w:ascii="楷体_GB2312" w:hAnsi="楷体_GB2312" w:eastAsia="楷体_GB2312" w:cs="楷体_GB2312"/>
          <w:rPrChange w:id="254" w:author="单苑丽" w:date="2026-03-13T12:47:51Z">
            <w:rPr>
              <w:rFonts w:hint="eastAsia" w:ascii="Times New Roman" w:hAnsi="Times New Roman" w:eastAsia="宋体" w:cs="Times New Roman"/>
            </w:rPr>
          </w:rPrChange>
        </w:rPr>
        <w:t xml:space="preserve"> </w:t>
      </w:r>
      <w:ins w:id="255" w:author="单苑丽" w:date="2026-03-13T12:47:48Z">
        <w:r>
          <w:rPr>
            <w:rFonts w:hint="default" w:ascii="楷体_GB2312" w:hAnsi="楷体_GB2312" w:eastAsia="楷体_GB2312" w:cs="楷体_GB2312"/>
            <w:lang w:val="en-US" w:eastAsia="zh-CN"/>
            <w:rPrChange w:id="256" w:author="单苑丽" w:date="2026-03-13T12:47:51Z">
              <w:rPr>
                <w:rFonts w:hint="eastAsia" w:ascii="Times New Roman" w:hAnsi="Times New Roman" w:eastAsia="宋体" w:cs="Times New Roman"/>
                <w:lang w:val="en-US" w:eastAsia="zh-CN"/>
              </w:rPr>
            </w:rPrChange>
          </w:rPr>
          <w:t>第三十</w:t>
        </w:r>
      </w:ins>
      <w:del w:id="257" w:author="单苑丽" w:date="2026-03-13T12:47:44Z">
        <w:r>
          <w:rPr/>
          <w:delText>第</w:delText>
        </w:r>
      </w:del>
      <w:del w:id="258" w:author="单苑丽" w:date="2026-03-13T12:47:43Z">
        <w:r>
          <w:rPr/>
          <w:delText>二十八</w:delText>
        </w:r>
      </w:del>
      <w:r>
        <w:t>条</w:t>
      </w:r>
      <w:r>
        <w:rPr>
          <w:rFonts w:ascii="Times New Roman" w:hAnsi="Times New Roman" w:eastAsia="Times New Roman" w:cs="Times New Roman"/>
        </w:rPr>
        <w:t xml:space="preserve"> </w:t>
      </w:r>
      <w:r>
        <w:t>教学督导团的工作职责</w:t>
      </w:r>
      <w:r>
        <w:rPr>
          <w:rFonts w:ascii="Times New Roman" w:hAnsi="Times New Roman" w:eastAsia="Times New Roman" w:cs="Times New Roman"/>
        </w:rPr>
        <w:t xml:space="preserve"> </w:t>
      </w:r>
    </w:p>
    <w:p w14:paraId="0628232B">
      <w:pPr>
        <w:numPr>
          <w:ilvl w:val="0"/>
          <w:numId w:val="17"/>
        </w:numPr>
        <w:ind w:right="0"/>
        <w:rPr>
          <w:rFonts w:hint="eastAsia"/>
        </w:rPr>
      </w:pPr>
      <w:r>
        <w:t>指导学院各项教学与管理工作，对教学质量、教学管理、教风学风等工作提出建设性意见或建议。</w:t>
      </w:r>
      <w:r>
        <w:rPr>
          <w:rFonts w:ascii="Times New Roman" w:hAnsi="Times New Roman" w:eastAsia="Times New Roman" w:cs="Times New Roman"/>
        </w:rPr>
        <w:t xml:space="preserve"> </w:t>
      </w:r>
    </w:p>
    <w:p w14:paraId="4CD9D235">
      <w:pPr>
        <w:numPr>
          <w:ilvl w:val="0"/>
          <w:numId w:val="17"/>
        </w:numPr>
        <w:ind w:right="0"/>
        <w:rPr>
          <w:rFonts w:hint="eastAsia"/>
        </w:rPr>
      </w:pPr>
      <w:r>
        <w:t>开展督导听课和教学评估，在教学理念、教学内容、教学方法等方面对教师进行指导。</w:t>
      </w:r>
      <w:r>
        <w:rPr>
          <w:rFonts w:ascii="Times New Roman" w:hAnsi="Times New Roman" w:eastAsia="Times New Roman" w:cs="Times New Roman"/>
        </w:rPr>
        <w:t xml:space="preserve"> </w:t>
      </w:r>
    </w:p>
    <w:p w14:paraId="5B620DD3">
      <w:pPr>
        <w:numPr>
          <w:ilvl w:val="0"/>
          <w:numId w:val="17"/>
        </w:numPr>
        <w:ind w:right="0"/>
        <w:rPr>
          <w:rFonts w:hint="eastAsia"/>
        </w:rPr>
      </w:pPr>
      <w:r>
        <w:t>对学生的学业、学风、以及招生、就业工作进行研究分析，提出意见和建议。</w:t>
      </w:r>
      <w:r>
        <w:rPr>
          <w:rFonts w:ascii="Times New Roman" w:hAnsi="Times New Roman" w:eastAsia="Times New Roman" w:cs="Times New Roman"/>
        </w:rPr>
        <w:t xml:space="preserve"> </w:t>
      </w:r>
    </w:p>
    <w:p w14:paraId="5BB937EF">
      <w:pPr>
        <w:numPr>
          <w:ilvl w:val="0"/>
          <w:numId w:val="17"/>
        </w:numPr>
        <w:ind w:right="0"/>
        <w:rPr>
          <w:rFonts w:hint="eastAsia"/>
        </w:rPr>
      </w:pPr>
      <w:r>
        <w:t>参与教研活动，参与教改项目、教学成果的审定。</w:t>
      </w:r>
      <w:r>
        <w:rPr>
          <w:rFonts w:hint="eastAsia"/>
        </w:rPr>
        <w:t>指导教学改革与课程建设、指导各类教学评奖、评优工作。</w:t>
      </w:r>
    </w:p>
    <w:p w14:paraId="7A748959">
      <w:pPr>
        <w:numPr>
          <w:ilvl w:val="0"/>
          <w:numId w:val="17"/>
        </w:numPr>
        <w:spacing w:after="176" w:line="259" w:lineRule="auto"/>
        <w:ind w:right="0"/>
        <w:rPr>
          <w:rFonts w:hint="eastAsia"/>
        </w:rPr>
      </w:pPr>
      <w:r>
        <w:t>参加教学督导会议</w:t>
      </w:r>
      <w:r>
        <w:rPr>
          <w:rFonts w:hint="eastAsia"/>
        </w:rPr>
        <w:t>。</w:t>
      </w:r>
    </w:p>
    <w:p w14:paraId="174C9356">
      <w:pPr>
        <w:pStyle w:val="4"/>
        <w:numPr>
          <w:ilvl w:val="0"/>
          <w:numId w:val="15"/>
        </w:numPr>
        <w:spacing w:after="0" w:line="385" w:lineRule="auto"/>
        <w:ind w:left="626" w:right="1645" w:firstLine="2365"/>
        <w:rPr>
          <w:rFonts w:hint="eastAsia" w:ascii="黑体" w:hAnsi="黑体" w:eastAsia="黑体" w:cs="黑体"/>
        </w:rPr>
      </w:pPr>
      <w:r>
        <w:rPr>
          <w:rFonts w:ascii="黑体" w:hAnsi="黑体" w:eastAsia="黑体" w:cs="黑体"/>
        </w:rPr>
        <w:t>教学保障</w:t>
      </w:r>
    </w:p>
    <w:p w14:paraId="6FBD09EE">
      <w:pPr>
        <w:pStyle w:val="4"/>
        <w:numPr>
          <w:ilvl w:val="255"/>
          <w:numId w:val="0"/>
        </w:numPr>
        <w:spacing w:after="0" w:line="385" w:lineRule="auto"/>
        <w:ind w:left="0" w:right="1645" w:firstLine="640" w:firstLineChars="200"/>
        <w:rPr>
          <w:rFonts w:hint="eastAsia"/>
        </w:rPr>
        <w:pPrChange w:id="259" w:author="单苑丽" w:date="2026-03-13T12:48:01Z">
          <w:pPr>
            <w:pStyle w:val="4"/>
            <w:numPr>
              <w:ilvl w:val="255"/>
              <w:numId w:val="0"/>
            </w:numPr>
            <w:spacing w:after="0" w:line="385" w:lineRule="auto"/>
            <w:ind w:left="651" w:right="1645" w:firstLine="640" w:firstLineChars="200"/>
          </w:pPr>
        </w:pPrChange>
      </w:pPr>
      <w:r>
        <w:t>第</w:t>
      </w:r>
      <w:del w:id="260" w:author="单苑丽" w:date="2026-03-13T12:47:54Z">
        <w:r>
          <w:rPr>
            <w:rFonts w:hint="default"/>
            <w:lang w:val="en-US"/>
          </w:rPr>
          <w:delText>二十九</w:delText>
        </w:r>
      </w:del>
      <w:ins w:id="261" w:author="单苑丽" w:date="2026-03-13T12:47:55Z">
        <w:r>
          <w:rPr>
            <w:rFonts w:hint="default"/>
            <w:lang w:val="en-US" w:eastAsia="zh-CN"/>
            <w:rPrChange w:id="262" w:author="单苑丽" w:date="2026-03-13T12:47:59Z">
              <w:rPr>
                <w:rFonts w:hint="eastAsia"/>
                <w:lang w:val="en-US" w:eastAsia="zh-CN"/>
              </w:rPr>
            </w:rPrChange>
          </w:rPr>
          <w:t>三十一</w:t>
        </w:r>
      </w:ins>
      <w:r>
        <w:t>条</w:t>
      </w:r>
      <w:r>
        <w:rPr>
          <w:rFonts w:ascii="楷体_GB2312" w:hAnsi="楷体_GB2312" w:eastAsia="楷体_GB2312" w:cs="楷体_GB2312"/>
          <w:rPrChange w:id="263" w:author="单苑丽" w:date="2026-03-13T12:47:59Z">
            <w:rPr>
              <w:rFonts w:ascii="Times New Roman" w:hAnsi="Times New Roman" w:eastAsia="Times New Roman" w:cs="Times New Roman"/>
            </w:rPr>
          </w:rPrChange>
        </w:rPr>
        <w:t xml:space="preserve"> </w:t>
      </w:r>
      <w:r>
        <w:t>组织领导</w:t>
      </w:r>
      <w:r>
        <w:rPr>
          <w:rFonts w:ascii="Times New Roman" w:hAnsi="Times New Roman" w:eastAsia="Times New Roman" w:cs="Times New Roman"/>
        </w:rPr>
        <w:t xml:space="preserve"> </w:t>
      </w:r>
    </w:p>
    <w:p w14:paraId="4232D870">
      <w:pPr>
        <w:numPr>
          <w:ilvl w:val="0"/>
          <w:numId w:val="18"/>
        </w:numPr>
        <w:ind w:right="0"/>
        <w:rPr>
          <w:rFonts w:hint="eastAsia"/>
        </w:rPr>
      </w:pPr>
      <w:r>
        <w:t>学院全面落实立德树人根本任务，以提升人才培养质量为主线，制定教育教学发展总体规划和阶段目标。</w:t>
      </w:r>
      <w:r>
        <w:rPr>
          <w:rFonts w:ascii="Times New Roman" w:hAnsi="Times New Roman" w:eastAsia="Times New Roman" w:cs="Times New Roman"/>
        </w:rPr>
        <w:t xml:space="preserve"> </w:t>
      </w:r>
    </w:p>
    <w:p w14:paraId="33A60699">
      <w:pPr>
        <w:numPr>
          <w:ilvl w:val="0"/>
          <w:numId w:val="18"/>
        </w:numPr>
        <w:ind w:right="0"/>
        <w:rPr>
          <w:rFonts w:hint="eastAsia"/>
        </w:rPr>
      </w:pPr>
      <w:r>
        <w:t>学院不断优化教育教学管理制度，不断完善教学激励制度；构建高水平的师资梯队，大力选树宣传优秀教师和先进事迹；按上级要求和工作实际，配置足额的教学管理岗位，推进教师和教学管理队伍的培养培训体系建设。</w:t>
      </w:r>
      <w:r>
        <w:rPr>
          <w:rFonts w:ascii="Times New Roman" w:hAnsi="Times New Roman" w:eastAsia="Times New Roman" w:cs="Times New Roman"/>
        </w:rPr>
        <w:t xml:space="preserve"> </w:t>
      </w:r>
    </w:p>
    <w:p w14:paraId="0357E11F">
      <w:pPr>
        <w:spacing w:after="184" w:line="259" w:lineRule="auto"/>
        <w:ind w:left="641" w:right="0" w:firstLine="0"/>
        <w:rPr>
          <w:rFonts w:hint="eastAsia"/>
        </w:rPr>
      </w:pPr>
      <w:r>
        <w:rPr>
          <w:rFonts w:ascii="楷体_GB2312" w:hAnsi="楷体_GB2312" w:eastAsia="楷体_GB2312" w:cs="楷体_GB2312"/>
        </w:rPr>
        <w:t>第三十</w:t>
      </w:r>
      <w:ins w:id="264" w:author="单苑丽" w:date="2026-03-13T12:48:03Z">
        <w:r>
          <w:rPr>
            <w:rFonts w:hint="eastAsia" w:ascii="楷体_GB2312" w:hAnsi="楷体_GB2312" w:eastAsia="楷体_GB2312" w:cs="楷体_GB2312"/>
            <w:lang w:val="en-US" w:eastAsia="zh-CN"/>
          </w:rPr>
          <w:t>二</w:t>
        </w:r>
      </w:ins>
      <w:r>
        <w:rPr>
          <w:rFonts w:ascii="楷体_GB2312" w:hAnsi="楷体_GB2312" w:eastAsia="楷体_GB2312" w:cs="楷体_GB2312"/>
        </w:rPr>
        <w:t>条</w:t>
      </w:r>
      <w:r>
        <w:rPr>
          <w:rFonts w:ascii="Times New Roman" w:hAnsi="Times New Roman" w:eastAsia="Times New Roman" w:cs="Times New Roman"/>
        </w:rPr>
        <w:t xml:space="preserve"> </w:t>
      </w:r>
      <w:r>
        <w:rPr>
          <w:rFonts w:ascii="楷体_GB2312" w:hAnsi="楷体_GB2312" w:eastAsia="楷体_GB2312" w:cs="楷体_GB2312"/>
          <w:sz w:val="31"/>
        </w:rPr>
        <w:t>教学条件保障</w:t>
      </w:r>
      <w:r>
        <w:rPr>
          <w:rFonts w:ascii="Times New Roman" w:hAnsi="Times New Roman" w:eastAsia="Times New Roman" w:cs="Times New Roman"/>
        </w:rPr>
        <w:t xml:space="preserve"> </w:t>
      </w:r>
    </w:p>
    <w:p w14:paraId="5D6404F4">
      <w:pPr>
        <w:ind w:left="-15" w:right="0"/>
        <w:rPr>
          <w:rFonts w:hint="eastAsia"/>
        </w:rPr>
      </w:pPr>
      <w:r>
        <w:t>学院会同学校共同加强教室、实验室建设，深化高水平教学平台和教学中心建设。深化教学信息化建设，大力推动互联网、大数据、人工智能、虚拟现实等新技术在教学中的应用，打造智慧教室、智慧教学。</w:t>
      </w:r>
      <w:r>
        <w:rPr>
          <w:rFonts w:ascii="Times New Roman" w:hAnsi="Times New Roman" w:eastAsia="Times New Roman" w:cs="Times New Roman"/>
        </w:rPr>
        <w:t xml:space="preserve"> </w:t>
      </w:r>
    </w:p>
    <w:p w14:paraId="611EE24D">
      <w:pPr>
        <w:pStyle w:val="4"/>
        <w:ind w:left="636" w:right="1645"/>
        <w:rPr>
          <w:rFonts w:hint="eastAsia"/>
        </w:rPr>
      </w:pPr>
      <w:r>
        <w:t>第三十</w:t>
      </w:r>
      <w:del w:id="265" w:author="单苑丽" w:date="2026-03-13T12:48:06Z">
        <w:r>
          <w:rPr>
            <w:rFonts w:hint="default"/>
            <w:lang w:val="en-US"/>
          </w:rPr>
          <w:delText>一</w:delText>
        </w:r>
      </w:del>
      <w:ins w:id="266" w:author="单苑丽" w:date="2026-03-13T12:48:06Z">
        <w:r>
          <w:rPr>
            <w:rFonts w:hint="default"/>
            <w:lang w:val="en-US" w:eastAsia="zh-CN"/>
            <w:rPrChange w:id="267" w:author="单苑丽" w:date="2026-03-13T12:48:09Z">
              <w:rPr>
                <w:rFonts w:hint="eastAsia"/>
                <w:lang w:val="en-US" w:eastAsia="zh-CN"/>
              </w:rPr>
            </w:rPrChange>
          </w:rPr>
          <w:t>三</w:t>
        </w:r>
      </w:ins>
      <w:r>
        <w:t>条</w:t>
      </w:r>
      <w:r>
        <w:rPr>
          <w:rFonts w:ascii="楷体_GB2312" w:hAnsi="楷体_GB2312" w:eastAsia="楷体_GB2312" w:cs="楷体_GB2312"/>
          <w:rPrChange w:id="268" w:author="单苑丽" w:date="2026-03-13T12:48:09Z">
            <w:rPr>
              <w:rFonts w:ascii="Times New Roman" w:hAnsi="Times New Roman" w:eastAsia="Times New Roman" w:cs="Times New Roman"/>
            </w:rPr>
          </w:rPrChange>
        </w:rPr>
        <w:t xml:space="preserve"> </w:t>
      </w:r>
      <w:r>
        <w:t>教学经费保障</w:t>
      </w:r>
      <w:r>
        <w:rPr>
          <w:rFonts w:ascii="Times New Roman" w:hAnsi="Times New Roman" w:eastAsia="Times New Roman" w:cs="Times New Roman"/>
        </w:rPr>
        <w:t xml:space="preserve"> </w:t>
      </w:r>
    </w:p>
    <w:p w14:paraId="78DC7FC2">
      <w:pPr>
        <w:numPr>
          <w:ilvl w:val="0"/>
          <w:numId w:val="19"/>
        </w:numPr>
        <w:ind w:right="0"/>
        <w:rPr>
          <w:rFonts w:hint="eastAsia"/>
        </w:rPr>
      </w:pPr>
      <w:r>
        <w:t>基本经费：省级、学校等上级拨款和学院运转与一般发展经费，教学经费实施统一划拨、统筹使用。</w:t>
      </w:r>
      <w:r>
        <w:rPr>
          <w:rFonts w:ascii="Times New Roman" w:hAnsi="Times New Roman" w:eastAsia="Times New Roman" w:cs="Times New Roman"/>
        </w:rPr>
        <w:t xml:space="preserve"> </w:t>
      </w:r>
    </w:p>
    <w:p w14:paraId="3E1E22DF">
      <w:pPr>
        <w:numPr>
          <w:ilvl w:val="0"/>
          <w:numId w:val="19"/>
        </w:numPr>
        <w:ind w:right="0"/>
        <w:rPr>
          <w:rFonts w:hint="eastAsia"/>
        </w:rPr>
      </w:pPr>
      <w:r>
        <w:t>专业建设经费：按照《温州医科大学教学改革与建设项目管理办法》（温医大〔</w:t>
      </w:r>
      <w:r>
        <w:rPr>
          <w:rFonts w:ascii="Times New Roman" w:hAnsi="Times New Roman" w:eastAsia="Times New Roman" w:cs="Times New Roman"/>
        </w:rPr>
        <w:t>2021</w:t>
      </w:r>
      <w:r>
        <w:t>〕</w:t>
      </w:r>
      <w:r>
        <w:rPr>
          <w:rFonts w:ascii="Times New Roman" w:hAnsi="Times New Roman" w:eastAsia="Times New Roman" w:cs="Times New Roman"/>
        </w:rPr>
        <w:t xml:space="preserve">124 </w:t>
      </w:r>
      <w:r>
        <w:t>号）及学校相关专项经费管理办法执行，主要用于专业建设相关的课程、教材、教改、师资等项目。各级各类课程建设或教育教学改革等项目，按照学校相关政策规定，配置建设经费及教学业绩奖励。</w:t>
      </w:r>
    </w:p>
    <w:p w14:paraId="252CA658">
      <w:pPr>
        <w:numPr>
          <w:ilvl w:val="0"/>
          <w:numId w:val="19"/>
        </w:numPr>
        <w:ind w:right="0"/>
        <w:rPr>
          <w:rFonts w:hint="eastAsia"/>
        </w:rPr>
      </w:pPr>
      <w:r>
        <w:t>根据教学建设和人才培养需要，学院、医院投入相应的经费。</w:t>
      </w:r>
      <w:r>
        <w:rPr>
          <w:rFonts w:ascii="Times New Roman" w:hAnsi="Times New Roman" w:eastAsia="Times New Roman" w:cs="Times New Roman"/>
        </w:rPr>
        <w:t xml:space="preserve"> </w:t>
      </w:r>
    </w:p>
    <w:p w14:paraId="3CF655EF">
      <w:pPr>
        <w:pStyle w:val="4"/>
        <w:ind w:left="636" w:right="1645"/>
        <w:rPr>
          <w:rFonts w:hint="eastAsia"/>
        </w:rPr>
      </w:pPr>
      <w:r>
        <w:t>第三十</w:t>
      </w:r>
      <w:del w:id="269" w:author="单苑丽" w:date="2026-03-13T12:48:13Z">
        <w:r>
          <w:rPr>
            <w:rFonts w:hint="default"/>
            <w:lang w:val="en-US"/>
          </w:rPr>
          <w:delText>二</w:delText>
        </w:r>
      </w:del>
      <w:ins w:id="270" w:author="单苑丽" w:date="2026-03-13T12:48:14Z">
        <w:r>
          <w:rPr>
            <w:rFonts w:hint="default"/>
            <w:lang w:val="en-US" w:eastAsia="zh-CN"/>
            <w:rPrChange w:id="271" w:author="单苑丽" w:date="2026-03-13T12:48:16Z">
              <w:rPr>
                <w:rFonts w:hint="eastAsia"/>
                <w:lang w:val="en-US" w:eastAsia="zh-CN"/>
              </w:rPr>
            </w:rPrChange>
          </w:rPr>
          <w:t>四</w:t>
        </w:r>
      </w:ins>
      <w:r>
        <w:t>条</w:t>
      </w:r>
      <w:r>
        <w:rPr>
          <w:rFonts w:ascii="楷体_GB2312" w:hAnsi="楷体_GB2312" w:eastAsia="楷体_GB2312" w:cs="楷体_GB2312"/>
          <w:rPrChange w:id="272" w:author="单苑丽" w:date="2026-03-13T12:48:16Z">
            <w:rPr>
              <w:rFonts w:ascii="Times New Roman" w:hAnsi="Times New Roman" w:eastAsia="Times New Roman" w:cs="Times New Roman"/>
            </w:rPr>
          </w:rPrChange>
        </w:rPr>
        <w:t xml:space="preserve">  </w:t>
      </w:r>
      <w:r>
        <w:t>教学工作考核</w:t>
      </w:r>
      <w:r>
        <w:rPr>
          <w:rFonts w:ascii="Times New Roman" w:hAnsi="Times New Roman" w:eastAsia="Times New Roman" w:cs="Times New Roman"/>
        </w:rPr>
        <w:t xml:space="preserve"> </w:t>
      </w:r>
    </w:p>
    <w:p w14:paraId="514B951A">
      <w:pPr>
        <w:numPr>
          <w:ilvl w:val="0"/>
          <w:numId w:val="20"/>
        </w:numPr>
        <w:ind w:right="0"/>
        <w:rPr>
          <w:rFonts w:hint="eastAsia"/>
        </w:rPr>
      </w:pPr>
      <w:r>
        <w:t>师德考核：学院在教师资格认定、新教师考核、专业技术职务评聘、岗位聘用、评奖评优、年度考核、聘期考核等环节将师德作为重要的考察内容。有承担指导学生和教学任务的教师均需参加师德考核。</w:t>
      </w:r>
      <w:r>
        <w:rPr>
          <w:rFonts w:ascii="Times New Roman" w:hAnsi="Times New Roman" w:eastAsia="Times New Roman" w:cs="Times New Roman"/>
        </w:rPr>
        <w:t xml:space="preserve"> </w:t>
      </w:r>
    </w:p>
    <w:p w14:paraId="3CBFD593">
      <w:pPr>
        <w:numPr>
          <w:ilvl w:val="0"/>
          <w:numId w:val="20"/>
        </w:numPr>
        <w:ind w:right="0" w:firstLine="0"/>
        <w:rPr>
          <w:rFonts w:hint="eastAsia"/>
        </w:rPr>
      </w:pPr>
      <w:r>
        <w:t>教师教学工作业绩考核：学院定期开展教学工作业绩考核，制定教师教学工作业绩考核指标，坚持公开、公平、公正的原则，如实记录教师的教学工作业绩。教学工作业绩纳入临床科室和科研组等各部门的年度考核内容。</w:t>
      </w:r>
      <w:r>
        <w:rPr>
          <w:rFonts w:ascii="Times New Roman" w:hAnsi="Times New Roman" w:eastAsia="Times New Roman" w:cs="Times New Roman"/>
        </w:rPr>
        <w:t xml:space="preserve">  </w:t>
      </w:r>
    </w:p>
    <w:p w14:paraId="26713F79">
      <w:pPr>
        <w:pStyle w:val="4"/>
        <w:ind w:left="636" w:right="1645"/>
        <w:rPr>
          <w:rFonts w:hint="eastAsia"/>
        </w:rPr>
      </w:pPr>
      <w:r>
        <w:t>第三十</w:t>
      </w:r>
      <w:del w:id="273" w:author="单苑丽" w:date="2026-03-13T12:48:20Z">
        <w:r>
          <w:rPr>
            <w:rFonts w:hint="default"/>
            <w:lang w:val="en-US"/>
          </w:rPr>
          <w:delText>三</w:delText>
        </w:r>
      </w:del>
      <w:ins w:id="274" w:author="单苑丽" w:date="2026-03-13T12:48:21Z">
        <w:r>
          <w:rPr>
            <w:rFonts w:hint="default"/>
            <w:lang w:val="en-US" w:eastAsia="zh-CN"/>
            <w:rPrChange w:id="275" w:author="单苑丽" w:date="2026-03-13T12:48:24Z">
              <w:rPr>
                <w:rFonts w:hint="eastAsia"/>
                <w:lang w:val="en-US" w:eastAsia="zh-CN"/>
              </w:rPr>
            </w:rPrChange>
          </w:rPr>
          <w:t>五</w:t>
        </w:r>
      </w:ins>
      <w:r>
        <w:t>条</w:t>
      </w:r>
      <w:r>
        <w:rPr>
          <w:rFonts w:ascii="楷体_GB2312" w:hAnsi="楷体_GB2312" w:eastAsia="楷体_GB2312" w:cs="楷体_GB2312"/>
          <w:rPrChange w:id="276" w:author="单苑丽" w:date="2026-03-13T12:48:24Z">
            <w:rPr>
              <w:rFonts w:ascii="Times New Roman" w:hAnsi="Times New Roman" w:eastAsia="Times New Roman" w:cs="Times New Roman"/>
            </w:rPr>
          </w:rPrChange>
        </w:rPr>
        <w:t xml:space="preserve"> </w:t>
      </w:r>
      <w:r>
        <w:t>教学工作激励机制</w:t>
      </w:r>
      <w:r>
        <w:rPr>
          <w:rFonts w:ascii="Times New Roman" w:hAnsi="Times New Roman" w:eastAsia="Times New Roman" w:cs="Times New Roman"/>
        </w:rPr>
        <w:t xml:space="preserve"> </w:t>
      </w:r>
    </w:p>
    <w:p w14:paraId="619CBAFB">
      <w:pPr>
        <w:ind w:left="-15" w:right="0"/>
        <w:rPr>
          <w:rFonts w:hint="eastAsia"/>
        </w:rPr>
      </w:pPr>
      <w:r>
        <w:t>促进教师专业教学能力的持续提升，不断激发教师的获得感、自豪感和使命感，保障教学津贴的发放，对有教学任职和承担重要教学建设任务的教师单独计算教学工作量和教学津贴（具体细则另行文件规定）。对教学业绩突出、考核结果优秀的课程团队和教师，学院在建设经费投入、项目申报、评奖评优等方面优先推荐。</w:t>
      </w:r>
      <w:r>
        <w:rPr>
          <w:rFonts w:ascii="Times New Roman" w:hAnsi="Times New Roman" w:eastAsia="Times New Roman" w:cs="Times New Roman"/>
        </w:rPr>
        <w:t xml:space="preserve"> </w:t>
      </w:r>
    </w:p>
    <w:p w14:paraId="19365F50">
      <w:pPr>
        <w:pStyle w:val="4"/>
        <w:numPr>
          <w:ilvl w:val="0"/>
          <w:numId w:val="15"/>
        </w:numPr>
        <w:spacing w:after="0" w:line="385" w:lineRule="auto"/>
        <w:ind w:left="626" w:right="1645" w:firstLine="2365"/>
        <w:jc w:val="left"/>
        <w:rPr>
          <w:rFonts w:hint="eastAsia" w:ascii="黑体" w:hAnsi="黑体" w:eastAsia="黑体" w:cs="黑体"/>
        </w:rPr>
        <w:pPrChange w:id="277" w:author="单苑丽" w:date="2026-03-13T12:48:33Z">
          <w:pPr>
            <w:pStyle w:val="4"/>
            <w:numPr>
              <w:ilvl w:val="0"/>
              <w:numId w:val="15"/>
            </w:numPr>
            <w:spacing w:after="0" w:line="385" w:lineRule="auto"/>
            <w:ind w:left="626" w:right="1645" w:firstLine="2365"/>
            <w:jc w:val="right"/>
          </w:pPr>
        </w:pPrChange>
      </w:pPr>
      <w:r>
        <w:rPr>
          <w:rFonts w:ascii="黑体" w:hAnsi="黑体" w:eastAsia="黑体" w:cs="黑体"/>
        </w:rPr>
        <w:t xml:space="preserve"> 附则</w:t>
      </w:r>
    </w:p>
    <w:p w14:paraId="641F194D">
      <w:pPr>
        <w:spacing w:after="5" w:line="380" w:lineRule="auto"/>
        <w:ind w:left="-15" w:right="0" w:firstLine="631"/>
        <w:rPr>
          <w:rFonts w:hint="eastAsia"/>
        </w:rPr>
      </w:pPr>
      <w:r>
        <w:t>本办法自发文之日起施行，由教育教学</w:t>
      </w:r>
      <w:r>
        <w:rPr>
          <w:rFonts w:hint="eastAsia"/>
        </w:rPr>
        <w:t>部</w:t>
      </w:r>
      <w:r>
        <w:t>负责解释。</w:t>
      </w:r>
      <w:r>
        <w:rPr>
          <w:rFonts w:hint="eastAsia"/>
          <w:sz w:val="32"/>
        </w:rPr>
        <w:t xml:space="preserve"> </w:t>
      </w:r>
    </w:p>
    <w:sectPr>
      <w:footerReference r:id="rId7" w:type="first"/>
      <w:footerReference r:id="rId5" w:type="default"/>
      <w:footerReference r:id="rId6" w:type="even"/>
      <w:pgSz w:w="11906" w:h="16838"/>
      <w:pgMar w:top="2272" w:right="1425" w:bottom="1204" w:left="1589" w:header="720"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313AA">
    <w:pPr>
      <w:spacing w:after="0" w:line="259" w:lineRule="auto"/>
      <w:ind w:right="160" w:firstLine="0"/>
      <w:jc w:val="right"/>
      <w:rPr>
        <w:rFonts w:hint="eastAsia"/>
      </w:rPr>
    </w:pPr>
    <w:r>
      <w:fldChar w:fldCharType="begin"/>
    </w:r>
    <w:r>
      <w:instrText xml:space="preserve"> PAGE   \* MERGEFORMAT </w:instrText>
    </w:r>
    <w:r>
      <w:fldChar w:fldCharType="separate"/>
    </w:r>
    <w:r>
      <w:rPr>
        <w:rFonts w:ascii="Times New Roman" w:hAnsi="Times New Roman" w:eastAsia="Times New Roman" w:cs="Times New Roman"/>
        <w:sz w:val="28"/>
      </w:rPr>
      <w:t>11</w:t>
    </w:r>
    <w:r>
      <w:rPr>
        <w:rFonts w:ascii="Times New Roman" w:hAnsi="Times New Roman" w:eastAsia="Times New Roman" w:cs="Times New Roman"/>
        <w:sz w:val="28"/>
      </w:rPr>
      <w:fldChar w:fldCharType="end"/>
    </w:r>
    <w:r>
      <w:rPr>
        <w:rFonts w:ascii="Times New Roman" w:hAnsi="Times New Roman" w:eastAsia="Times New Roman" w:cs="Times New Roman"/>
        <w:sz w:val="28"/>
      </w:rPr>
      <w:t xml:space="preserve"> - </w:t>
    </w:r>
  </w:p>
  <w:p w14:paraId="07C606D3">
    <w:pPr>
      <w:spacing w:after="0" w:line="259" w:lineRule="auto"/>
      <w:ind w:right="0" w:firstLine="0"/>
      <w:rPr>
        <w:rFonts w:hint="eastAsia"/>
      </w:rPr>
    </w:pPr>
    <w:r>
      <w:rPr>
        <w:rFonts w:ascii="Times New Roman" w:hAnsi="Times New Roman" w:eastAsia="Times New Roman" w:cs="Times New Roman"/>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B18E">
    <w:pPr>
      <w:spacing w:after="0" w:line="259" w:lineRule="auto"/>
      <w:ind w:right="0" w:firstLine="0"/>
      <w:rPr>
        <w:rFonts w:hint="eastAsia"/>
      </w:rPr>
    </w:pPr>
    <w:r>
      <w:rPr>
        <w:rFonts w:ascii="Times New Roman" w:hAnsi="Times New Roman" w:eastAsia="Times New Roman" w:cs="Times New Roman"/>
        <w:sz w:val="28"/>
      </w:rPr>
      <w:t xml:space="preserve">- </w:t>
    </w:r>
    <w:r>
      <w:fldChar w:fldCharType="begin"/>
    </w:r>
    <w:r>
      <w:instrText xml:space="preserve"> PAGE   \* MERGEFORMAT </w:instrText>
    </w:r>
    <w:r>
      <w:fldChar w:fldCharType="separate"/>
    </w:r>
    <w:r>
      <w:rPr>
        <w:rFonts w:ascii="Times New Roman" w:hAnsi="Times New Roman" w:eastAsia="Times New Roman" w:cs="Times New Roman"/>
        <w:sz w:val="28"/>
      </w:rPr>
      <w:t>10</w:t>
    </w:r>
    <w:r>
      <w:rPr>
        <w:rFonts w:ascii="Times New Roman" w:hAnsi="Times New Roman" w:eastAsia="Times New Roman" w:cs="Times New Roman"/>
        <w:sz w:val="28"/>
      </w:rPr>
      <w:fldChar w:fldCharType="end"/>
    </w:r>
    <w:r>
      <w:rPr>
        <w:rFonts w:ascii="Times New Roman" w:hAnsi="Times New Roman" w:eastAsia="Times New Roman" w:cs="Times New Roman"/>
        <w:sz w:val="28"/>
      </w:rPr>
      <w:t xml:space="preserve"> - </w:t>
    </w:r>
  </w:p>
  <w:p w14:paraId="6BF26C79">
    <w:pPr>
      <w:spacing w:after="0" w:line="259" w:lineRule="auto"/>
      <w:ind w:right="0" w:firstLine="0"/>
      <w:rPr>
        <w:rFonts w:hint="eastAsia"/>
      </w:rPr>
    </w:pPr>
    <w:r>
      <w:rPr>
        <w:rFonts w:ascii="Times New Roman" w:hAnsi="Times New Roman" w:eastAsia="Times New Roman" w:cs="Times New Roman"/>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7A7F8">
    <w:pPr>
      <w:spacing w:after="0" w:line="259" w:lineRule="auto"/>
      <w:ind w:right="0" w:firstLine="0"/>
      <w:rPr>
        <w:rFonts w:hint="eastAsia"/>
      </w:rPr>
    </w:pPr>
    <w:r>
      <w:rPr>
        <w:rFonts w:ascii="Times New Roman" w:hAnsi="Times New Roman" w:eastAsia="Times New Roman" w:cs="Times New Roman"/>
        <w:sz w:val="28"/>
      </w:rPr>
      <w:t xml:space="preserve">- </w:t>
    </w:r>
    <w:r>
      <w:fldChar w:fldCharType="begin"/>
    </w:r>
    <w:r>
      <w:instrText xml:space="preserve"> PAGE   \* MERGEFORMAT </w:instrText>
    </w:r>
    <w:r>
      <w:fldChar w:fldCharType="separate"/>
    </w:r>
    <w:r>
      <w:rPr>
        <w:rFonts w:ascii="Times New Roman" w:hAnsi="Times New Roman" w:eastAsia="Times New Roman" w:cs="Times New Roman"/>
        <w:sz w:val="28"/>
      </w:rPr>
      <w:t>10</w:t>
    </w:r>
    <w:r>
      <w:rPr>
        <w:rFonts w:ascii="Times New Roman" w:hAnsi="Times New Roman" w:eastAsia="Times New Roman" w:cs="Times New Roman"/>
        <w:sz w:val="28"/>
      </w:rPr>
      <w:fldChar w:fldCharType="end"/>
    </w:r>
    <w:r>
      <w:rPr>
        <w:rFonts w:ascii="Times New Roman" w:hAnsi="Times New Roman" w:eastAsia="Times New Roman" w:cs="Times New Roman"/>
        <w:sz w:val="28"/>
      </w:rPr>
      <w:t xml:space="preserve"> - </w:t>
    </w:r>
  </w:p>
  <w:p w14:paraId="4543BDEB">
    <w:pPr>
      <w:spacing w:after="0" w:line="259" w:lineRule="auto"/>
      <w:ind w:right="0" w:firstLine="0"/>
      <w:rPr>
        <w:rFonts w:hint="eastAsia"/>
      </w:rPr>
    </w:pPr>
    <w:r>
      <w:rPr>
        <w:rFonts w:ascii="Times New Roman" w:hAnsi="Times New Roman" w:eastAsia="Times New Roman" w:cs="Times New Roman"/>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80" w:lineRule="auto"/>
      </w:pPr>
      <w:r>
        <w:separator/>
      </w:r>
    </w:p>
  </w:footnote>
  <w:footnote w:type="continuationSeparator" w:id="1">
    <w:p>
      <w:pPr>
        <w:spacing w:before="0" w:after="0" w:line="3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E2E06"/>
    <w:multiLevelType w:val="singleLevel"/>
    <w:tmpl w:val="C48E2E06"/>
    <w:lvl w:ilvl="0" w:tentative="0">
      <w:start w:val="17"/>
      <w:numFmt w:val="chineseCounting"/>
      <w:suff w:val="space"/>
      <w:lvlText w:val="第%1条"/>
      <w:lvlJc w:val="left"/>
      <w:rPr>
        <w:rFonts w:hint="eastAsia"/>
      </w:rPr>
    </w:lvl>
  </w:abstractNum>
  <w:abstractNum w:abstractNumId="1">
    <w:nsid w:val="F2280DB6"/>
    <w:multiLevelType w:val="multilevel"/>
    <w:tmpl w:val="F2280DB6"/>
    <w:lvl w:ilvl="0" w:tentative="0">
      <w:start w:val="1"/>
      <w:numFmt w:val="ideographDigital"/>
      <w:lvlText w:val="（%1）"/>
      <w:lvlJc w:val="left"/>
      <w:pPr>
        <w:ind w:left="0"/>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abstractNum>
  <w:abstractNum w:abstractNumId="2">
    <w:nsid w:val="FA7F668C"/>
    <w:multiLevelType w:val="singleLevel"/>
    <w:tmpl w:val="FA7F668C"/>
    <w:lvl w:ilvl="0" w:tentative="0">
      <w:start w:val="8"/>
      <w:numFmt w:val="chineseCounting"/>
      <w:suff w:val="space"/>
      <w:lvlText w:val="第%1章"/>
      <w:lvlJc w:val="left"/>
      <w:rPr>
        <w:rFonts w:hint="eastAsia"/>
      </w:rPr>
    </w:lvl>
  </w:abstractNum>
  <w:abstractNum w:abstractNumId="3">
    <w:nsid w:val="02610405"/>
    <w:multiLevelType w:val="multilevel"/>
    <w:tmpl w:val="02610405"/>
    <w:lvl w:ilvl="0" w:tentative="0">
      <w:start w:val="1"/>
      <w:numFmt w:val="ideographDigital"/>
      <w:lvlText w:val="（%1）"/>
      <w:lvlJc w:val="left"/>
      <w:pPr>
        <w:ind w:left="0"/>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abstractNum>
  <w:abstractNum w:abstractNumId="4">
    <w:nsid w:val="0C57112A"/>
    <w:multiLevelType w:val="multilevel"/>
    <w:tmpl w:val="0C57112A"/>
    <w:lvl w:ilvl="0" w:tentative="0">
      <w:start w:val="1"/>
      <w:numFmt w:val="ideographDigital"/>
      <w:lvlText w:val="（%1）"/>
      <w:lvlJc w:val="left"/>
      <w:pPr>
        <w:ind w:left="0"/>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abstractNum>
  <w:abstractNum w:abstractNumId="5">
    <w:nsid w:val="0D4244CF"/>
    <w:multiLevelType w:val="multilevel"/>
    <w:tmpl w:val="0D4244CF"/>
    <w:lvl w:ilvl="0" w:tentative="0">
      <w:start w:val="1"/>
      <w:numFmt w:val="ideographDigital"/>
      <w:lvlText w:val="（%1）"/>
      <w:lvlJc w:val="left"/>
      <w:pPr>
        <w:ind w:left="0"/>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abstractNum>
  <w:abstractNum w:abstractNumId="6">
    <w:nsid w:val="0F5F5B78"/>
    <w:multiLevelType w:val="multilevel"/>
    <w:tmpl w:val="0F5F5B78"/>
    <w:lvl w:ilvl="0" w:tentative="0">
      <w:start w:val="1"/>
      <w:numFmt w:val="ideographDigital"/>
      <w:lvlText w:val="（%1）"/>
      <w:lvlJc w:val="left"/>
      <w:pPr>
        <w:ind w:left="0"/>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abstractNum>
  <w:abstractNum w:abstractNumId="7">
    <w:nsid w:val="0F7C4651"/>
    <w:multiLevelType w:val="multilevel"/>
    <w:tmpl w:val="0F7C4651"/>
    <w:lvl w:ilvl="0" w:tentative="0">
      <w:start w:val="1"/>
      <w:numFmt w:val="ideographDigital"/>
      <w:lvlText w:val="（%1）"/>
      <w:lvlJc w:val="left"/>
      <w:pPr>
        <w:ind w:left="0"/>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abstractNum>
  <w:abstractNum w:abstractNumId="8">
    <w:nsid w:val="10E70F54"/>
    <w:multiLevelType w:val="multilevel"/>
    <w:tmpl w:val="10E70F54"/>
    <w:lvl w:ilvl="0" w:tentative="0">
      <w:start w:val="3"/>
      <w:numFmt w:val="ideographDigital"/>
      <w:lvlText w:val="（%1）"/>
      <w:lvlJc w:val="left"/>
      <w:pPr>
        <w:ind w:left="0"/>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abstractNum>
  <w:abstractNum w:abstractNumId="9">
    <w:nsid w:val="11906CC3"/>
    <w:multiLevelType w:val="multilevel"/>
    <w:tmpl w:val="11906CC3"/>
    <w:lvl w:ilvl="0" w:tentative="0">
      <w:start w:val="1"/>
      <w:numFmt w:val="ideographDigital"/>
      <w:lvlText w:val="（%1）"/>
      <w:lvlJc w:val="left"/>
      <w:pPr>
        <w:ind w:left="0"/>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abstractNum>
  <w:abstractNum w:abstractNumId="10">
    <w:nsid w:val="1904670E"/>
    <w:multiLevelType w:val="multilevel"/>
    <w:tmpl w:val="1904670E"/>
    <w:lvl w:ilvl="0" w:tentative="0">
      <w:start w:val="1"/>
      <w:numFmt w:val="ideographDigital"/>
      <w:lvlText w:val="（%1）"/>
      <w:lvlJc w:val="left"/>
      <w:pPr>
        <w:ind w:left="0"/>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abstractNum>
  <w:abstractNum w:abstractNumId="11">
    <w:nsid w:val="2A0C5446"/>
    <w:multiLevelType w:val="multilevel"/>
    <w:tmpl w:val="2A0C5446"/>
    <w:lvl w:ilvl="0" w:tentative="0">
      <w:start w:val="1"/>
      <w:numFmt w:val="ideographDigital"/>
      <w:lvlText w:val="（%1）"/>
      <w:lvlJc w:val="left"/>
      <w:pPr>
        <w:ind w:left="0"/>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abstractNum>
  <w:abstractNum w:abstractNumId="12">
    <w:nsid w:val="2A536860"/>
    <w:multiLevelType w:val="multilevel"/>
    <w:tmpl w:val="2A536860"/>
    <w:lvl w:ilvl="0" w:tentative="0">
      <w:start w:val="1"/>
      <w:numFmt w:val="ideographDigital"/>
      <w:lvlText w:val="（%1）"/>
      <w:lvlJc w:val="left"/>
      <w:pPr>
        <w:ind w:left="0"/>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abstractNum>
  <w:abstractNum w:abstractNumId="13">
    <w:nsid w:val="2ACD2BAE"/>
    <w:multiLevelType w:val="multilevel"/>
    <w:tmpl w:val="2ACD2BAE"/>
    <w:lvl w:ilvl="0" w:tentative="0">
      <w:start w:val="1"/>
      <w:numFmt w:val="ideographDigital"/>
      <w:lvlText w:val="（%1）"/>
      <w:lvlJc w:val="left"/>
      <w:pPr>
        <w:ind w:left="0"/>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abstractNum>
  <w:abstractNum w:abstractNumId="14">
    <w:nsid w:val="2F11580B"/>
    <w:multiLevelType w:val="multilevel"/>
    <w:tmpl w:val="2F11580B"/>
    <w:lvl w:ilvl="0" w:tentative="0">
      <w:start w:val="1"/>
      <w:numFmt w:val="ideographDigital"/>
      <w:lvlText w:val="（%1）"/>
      <w:lvlJc w:val="left"/>
      <w:pPr>
        <w:ind w:left="0"/>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abstractNum>
  <w:abstractNum w:abstractNumId="15">
    <w:nsid w:val="442D4684"/>
    <w:multiLevelType w:val="multilevel"/>
    <w:tmpl w:val="442D4684"/>
    <w:lvl w:ilvl="0" w:tentative="0">
      <w:start w:val="1"/>
      <w:numFmt w:val="ideographDigital"/>
      <w:lvlText w:val="（%1）"/>
      <w:lvlJc w:val="left"/>
      <w:pPr>
        <w:ind w:left="0"/>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abstractNum>
  <w:abstractNum w:abstractNumId="16">
    <w:nsid w:val="471F391D"/>
    <w:multiLevelType w:val="multilevel"/>
    <w:tmpl w:val="471F391D"/>
    <w:lvl w:ilvl="0" w:tentative="0">
      <w:start w:val="1"/>
      <w:numFmt w:val="ideographDigital"/>
      <w:lvlText w:val="（%1）"/>
      <w:lvlJc w:val="left"/>
      <w:pPr>
        <w:ind w:left="0"/>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abstractNum>
  <w:abstractNum w:abstractNumId="17">
    <w:nsid w:val="5A9A15D6"/>
    <w:multiLevelType w:val="multilevel"/>
    <w:tmpl w:val="5A9A15D6"/>
    <w:lvl w:ilvl="0" w:tentative="0">
      <w:start w:val="1"/>
      <w:numFmt w:val="ideographDigital"/>
      <w:lvlText w:val="（%1）"/>
      <w:lvlJc w:val="left"/>
      <w:pPr>
        <w:ind w:left="0"/>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abstractNum>
  <w:abstractNum w:abstractNumId="18">
    <w:nsid w:val="5F6A2263"/>
    <w:multiLevelType w:val="multilevel"/>
    <w:tmpl w:val="5F6A2263"/>
    <w:lvl w:ilvl="0" w:tentative="0">
      <w:start w:val="2"/>
      <w:numFmt w:val="ideographDigital"/>
      <w:lvlText w:val="（%1）"/>
      <w:lvlJc w:val="left"/>
      <w:pPr>
        <w:ind w:left="0"/>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abstractNum>
  <w:abstractNum w:abstractNumId="19">
    <w:nsid w:val="7FF656FC"/>
    <w:multiLevelType w:val="multilevel"/>
    <w:tmpl w:val="7FF656FC"/>
    <w:lvl w:ilvl="0" w:tentative="0">
      <w:start w:val="2"/>
      <w:numFmt w:val="ideographDigital"/>
      <w:lvlText w:val="（%1）"/>
      <w:lvlJc w:val="left"/>
      <w:pPr>
        <w:ind w:left="0"/>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_GB2312" w:hAnsi="仿宋_GB2312" w:eastAsia="仿宋_GB2312" w:cs="仿宋_GB2312"/>
        <w:b w:val="0"/>
        <w:i w:val="0"/>
        <w:strike w:val="0"/>
        <w:dstrike w:val="0"/>
        <w:color w:val="000000"/>
        <w:sz w:val="32"/>
        <w:szCs w:val="32"/>
        <w:u w:val="none" w:color="000000"/>
        <w:shd w:val="clear" w:color="auto" w:fill="auto"/>
        <w:vertAlign w:val="baseline"/>
      </w:rPr>
    </w:lvl>
  </w:abstractNum>
  <w:num w:numId="1">
    <w:abstractNumId w:val="4"/>
  </w:num>
  <w:num w:numId="2">
    <w:abstractNumId w:val="8"/>
  </w:num>
  <w:num w:numId="3">
    <w:abstractNumId w:val="6"/>
  </w:num>
  <w:num w:numId="4">
    <w:abstractNumId w:val="15"/>
  </w:num>
  <w:num w:numId="5">
    <w:abstractNumId w:val="1"/>
  </w:num>
  <w:num w:numId="6">
    <w:abstractNumId w:val="18"/>
  </w:num>
  <w:num w:numId="7">
    <w:abstractNumId w:val="12"/>
  </w:num>
  <w:num w:numId="8">
    <w:abstractNumId w:val="0"/>
  </w:num>
  <w:num w:numId="9">
    <w:abstractNumId w:val="17"/>
  </w:num>
  <w:num w:numId="10">
    <w:abstractNumId w:val="14"/>
  </w:num>
  <w:num w:numId="11">
    <w:abstractNumId w:val="19"/>
  </w:num>
  <w:num w:numId="12">
    <w:abstractNumId w:val="3"/>
  </w:num>
  <w:num w:numId="13">
    <w:abstractNumId w:val="9"/>
  </w:num>
  <w:num w:numId="14">
    <w:abstractNumId w:val="13"/>
  </w:num>
  <w:num w:numId="15">
    <w:abstractNumId w:val="2"/>
  </w:num>
  <w:num w:numId="16">
    <w:abstractNumId w:val="16"/>
  </w:num>
  <w:num w:numId="17">
    <w:abstractNumId w:val="11"/>
  </w:num>
  <w:num w:numId="18">
    <w:abstractNumId w:val="10"/>
  </w:num>
  <w:num w:numId="19">
    <w:abstractNumId w:val="5"/>
  </w:num>
  <w:num w:numId="2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单苑丽">
    <w15:presenceInfo w15:providerId="WPS Office" w15:userId="8150036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trackRevisions w:val="1"/>
  <w:documentProtection w:enforcement="0"/>
  <w:defaultTabStop w:val="42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hZjczYjE2NGRjODcyNjcxYzFiMzI1NmUwZjEzMWIifQ=="/>
  </w:docVars>
  <w:rsids>
    <w:rsidRoot w:val="00427597"/>
    <w:rsid w:val="00101165"/>
    <w:rsid w:val="0020284B"/>
    <w:rsid w:val="003F3240"/>
    <w:rsid w:val="00427597"/>
    <w:rsid w:val="004837BA"/>
    <w:rsid w:val="00976ABD"/>
    <w:rsid w:val="009E494C"/>
    <w:rsid w:val="00AA27AB"/>
    <w:rsid w:val="00BA05E7"/>
    <w:rsid w:val="00D46C67"/>
    <w:rsid w:val="00D64783"/>
    <w:rsid w:val="00F179B9"/>
    <w:rsid w:val="03A862CF"/>
    <w:rsid w:val="0483283A"/>
    <w:rsid w:val="0AE52C3E"/>
    <w:rsid w:val="19CF7EC7"/>
    <w:rsid w:val="1B995317"/>
    <w:rsid w:val="1D566FD8"/>
    <w:rsid w:val="234A1BDA"/>
    <w:rsid w:val="2880023E"/>
    <w:rsid w:val="2F7909B5"/>
    <w:rsid w:val="3115045E"/>
    <w:rsid w:val="33653837"/>
    <w:rsid w:val="3BD14B70"/>
    <w:rsid w:val="3C756255"/>
    <w:rsid w:val="3DF17B5D"/>
    <w:rsid w:val="44A92C26"/>
    <w:rsid w:val="47BA4454"/>
    <w:rsid w:val="48E0783B"/>
    <w:rsid w:val="4F563CC4"/>
    <w:rsid w:val="51092B61"/>
    <w:rsid w:val="51C92EFF"/>
    <w:rsid w:val="562D3CB0"/>
    <w:rsid w:val="56E375A5"/>
    <w:rsid w:val="596E2D6E"/>
    <w:rsid w:val="5B0852A4"/>
    <w:rsid w:val="5CB62246"/>
    <w:rsid w:val="69072B14"/>
    <w:rsid w:val="6F022CF2"/>
    <w:rsid w:val="79584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380" w:lineRule="auto"/>
      <w:ind w:right="164" w:firstLine="631"/>
    </w:pPr>
    <w:rPr>
      <w:rFonts w:ascii="仿宋_GB2312" w:hAnsi="仿宋_GB2312" w:eastAsia="仿宋_GB2312" w:cs="仿宋_GB2312"/>
      <w:color w:val="000000"/>
      <w:kern w:val="2"/>
      <w:sz w:val="32"/>
      <w:szCs w:val="24"/>
      <w:lang w:val="en-US" w:eastAsia="zh-CN" w:bidi="ar-SA"/>
      <w14:ligatures w14:val="standardContextual"/>
    </w:rPr>
  </w:style>
  <w:style w:type="paragraph" w:styleId="2">
    <w:name w:val="heading 1"/>
    <w:next w:val="1"/>
    <w:link w:val="12"/>
    <w:qFormat/>
    <w:uiPriority w:val="9"/>
    <w:pPr>
      <w:keepNext/>
      <w:keepLines/>
      <w:spacing w:line="275" w:lineRule="auto"/>
      <w:outlineLvl w:val="0"/>
    </w:pPr>
    <w:rPr>
      <w:rFonts w:ascii="方正小标宋简体" w:hAnsi="方正小标宋简体" w:eastAsia="方正小标宋简体" w:cs="方正小标宋简体"/>
      <w:color w:val="000000"/>
      <w:kern w:val="2"/>
      <w:sz w:val="44"/>
      <w:szCs w:val="24"/>
      <w:lang w:val="en-US" w:eastAsia="zh-CN" w:bidi="ar-SA"/>
      <w14:ligatures w14:val="standardContextual"/>
    </w:rPr>
  </w:style>
  <w:style w:type="paragraph" w:styleId="3">
    <w:name w:val="heading 2"/>
    <w:next w:val="1"/>
    <w:link w:val="11"/>
    <w:unhideWhenUsed/>
    <w:qFormat/>
    <w:uiPriority w:val="9"/>
    <w:pPr>
      <w:keepNext/>
      <w:keepLines/>
      <w:spacing w:after="137" w:line="265" w:lineRule="auto"/>
      <w:ind w:left="10" w:right="164" w:hanging="10"/>
      <w:jc w:val="center"/>
      <w:outlineLvl w:val="1"/>
    </w:pPr>
    <w:rPr>
      <w:rFonts w:ascii="黑体" w:hAnsi="黑体" w:eastAsia="黑体" w:cs="黑体"/>
      <w:color w:val="000000"/>
      <w:kern w:val="2"/>
      <w:sz w:val="32"/>
      <w:szCs w:val="24"/>
      <w:lang w:val="en-US" w:eastAsia="zh-CN" w:bidi="ar-SA"/>
      <w14:ligatures w14:val="standardContextual"/>
    </w:rPr>
  </w:style>
  <w:style w:type="paragraph" w:styleId="4">
    <w:name w:val="heading 3"/>
    <w:next w:val="1"/>
    <w:link w:val="10"/>
    <w:unhideWhenUsed/>
    <w:qFormat/>
    <w:uiPriority w:val="9"/>
    <w:pPr>
      <w:keepNext/>
      <w:keepLines/>
      <w:spacing w:after="184" w:line="259" w:lineRule="auto"/>
      <w:ind w:left="651" w:hanging="10"/>
      <w:outlineLvl w:val="2"/>
    </w:pPr>
    <w:rPr>
      <w:rFonts w:ascii="楷体_GB2312" w:hAnsi="楷体_GB2312" w:eastAsia="楷体_GB2312" w:cs="楷体_GB2312"/>
      <w:color w:val="000000"/>
      <w:kern w:val="2"/>
      <w:sz w:val="32"/>
      <w:szCs w:val="24"/>
      <w:lang w:val="en-US" w:eastAsia="zh-CN"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style>
  <w:style w:type="character" w:styleId="8">
    <w:name w:val="Strong"/>
    <w:basedOn w:val="7"/>
    <w:qFormat/>
    <w:uiPriority w:val="22"/>
    <w:rPr>
      <w:b/>
    </w:rPr>
  </w:style>
  <w:style w:type="character" w:styleId="9">
    <w:name w:val="annotation reference"/>
    <w:basedOn w:val="7"/>
    <w:semiHidden/>
    <w:unhideWhenUsed/>
    <w:qFormat/>
    <w:uiPriority w:val="99"/>
    <w:rPr>
      <w:sz w:val="21"/>
      <w:szCs w:val="21"/>
    </w:rPr>
  </w:style>
  <w:style w:type="character" w:customStyle="1" w:styleId="10">
    <w:name w:val="标题 3 字符"/>
    <w:link w:val="4"/>
    <w:qFormat/>
    <w:uiPriority w:val="0"/>
    <w:rPr>
      <w:rFonts w:ascii="楷体_GB2312" w:hAnsi="楷体_GB2312" w:eastAsia="楷体_GB2312" w:cs="楷体_GB2312"/>
      <w:color w:val="000000"/>
      <w:sz w:val="32"/>
    </w:rPr>
  </w:style>
  <w:style w:type="character" w:customStyle="1" w:styleId="11">
    <w:name w:val="标题 2 字符"/>
    <w:link w:val="3"/>
    <w:qFormat/>
    <w:uiPriority w:val="0"/>
    <w:rPr>
      <w:rFonts w:ascii="黑体" w:hAnsi="黑体" w:eastAsia="黑体" w:cs="黑体"/>
      <w:color w:val="000000"/>
      <w:sz w:val="32"/>
    </w:rPr>
  </w:style>
  <w:style w:type="character" w:customStyle="1" w:styleId="12">
    <w:name w:val="标题 1 字符"/>
    <w:link w:val="2"/>
    <w:qFormat/>
    <w:uiPriority w:val="0"/>
    <w:rPr>
      <w:rFonts w:ascii="方正小标宋简体" w:hAnsi="方正小标宋简体" w:eastAsia="方正小标宋简体" w:cs="方正小标宋简体"/>
      <w:color w:val="000000"/>
      <w:sz w:val="44"/>
    </w:rPr>
  </w:style>
  <w:style w:type="table" w:customStyle="1" w:styleId="13">
    <w:name w:val="TableGrid"/>
    <w:qFormat/>
    <w:uiPriority w:val="0"/>
    <w:tblPr>
      <w:tblCellMar>
        <w:top w:w="0" w:type="dxa"/>
        <w:left w:w="0" w:type="dxa"/>
        <w:bottom w:w="0" w:type="dxa"/>
        <w:right w:w="0" w:type="dxa"/>
      </w:tblCellMar>
    </w:tblPr>
  </w:style>
  <w:style w:type="paragraph" w:customStyle="1" w:styleId="14">
    <w:name w:val="Revision"/>
    <w:hidden/>
    <w:unhideWhenUsed/>
    <w:qFormat/>
    <w:uiPriority w:val="99"/>
    <w:rPr>
      <w:rFonts w:ascii="仿宋_GB2312" w:hAnsi="仿宋_GB2312" w:eastAsia="仿宋_GB2312" w:cs="仿宋_GB2312"/>
      <w:color w:val="000000"/>
      <w:kern w:val="2"/>
      <w:sz w:val="3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2538</Words>
  <Characters>2598</Characters>
  <Lines>43</Lines>
  <Paragraphs>12</Paragraphs>
  <TotalTime>1</TotalTime>
  <ScaleCrop>false</ScaleCrop>
  <LinksUpToDate>false</LinksUpToDate>
  <CharactersWithSpaces>2667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2024-10-14T03:29:00Z</dcterms:created>
  <dc:creator>dengli</dc:creator>
  <cp:lastModifiedBy>单苑丽</cp:lastModifiedBy>
  <dcterms:modified xsi:type="dcterms:W3CDTF">2026-03-16T06:35:27Z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6079EFE0DE3F450E8606709D1C836230_13</vt:lpwstr>
  </property>
  <property fmtid="{D5CDD505-2E9C-101B-9397-08002B2CF9AE}" pid="4" name="KSOTemplateDocerSaveRecord">
    <vt:lpwstr>eyJoZGlkIjoiYzNhZjczYjE2NGRjODcyNjcxYzFiMzI1NmUwZjEzMWIiLCJ1c2VySWQiOiI1NzUyMjcwMjYifQ==</vt:lpwstr>
  </property>
</Properties>
</file>